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44096" w14:textId="275DF00A" w:rsidR="009D3D2E" w:rsidRDefault="00E1547B" w:rsidP="009D3D2E">
      <w:pPr>
        <w:shd w:val="clear" w:color="auto" w:fill="FFFFFF"/>
        <w:spacing w:after="0" w:line="360" w:lineRule="auto"/>
        <w:jc w:val="both"/>
        <w:rPr>
          <w:rFonts w:ascii="Arial" w:hAnsi="Arial" w:cs="Arial"/>
          <w:b/>
          <w:bCs/>
          <w:color w:val="050505"/>
          <w:sz w:val="23"/>
          <w:szCs w:val="23"/>
          <w:shd w:val="clear" w:color="auto" w:fill="FFFFFF"/>
        </w:rPr>
      </w:pPr>
      <w:r w:rsidRPr="00E1547B">
        <w:rPr>
          <w:rFonts w:ascii="Arial" w:hAnsi="Arial" w:cs="Arial"/>
          <w:b/>
          <w:bCs/>
          <w:color w:val="050505"/>
          <w:sz w:val="23"/>
          <w:szCs w:val="23"/>
          <w:shd w:val="clear" w:color="auto" w:fill="FFFFFF"/>
        </w:rPr>
        <w:t>ԹԱԼԻՆ ՀԱՄԱՅՆՔԻ ՂԵԿԱՎԱՐ ՏԱՎՐՈՍ ՍԱՓԵՅԱՆԻ ՇՆՈՐՀԱՎՈՐԱԿԱՆ ՈՒՂԵՐՁԸ ՓՐԿԱՐԱՐՆԵՐԻ ՕՐՎԱ ԱՌԹԻՎ</w:t>
      </w:r>
    </w:p>
    <w:p w14:paraId="696596F5" w14:textId="77777777" w:rsidR="00E1547B" w:rsidRDefault="00E1547B" w:rsidP="009D3D2E">
      <w:pPr>
        <w:shd w:val="clear" w:color="auto" w:fill="FFFFFF"/>
        <w:spacing w:after="0" w:line="360" w:lineRule="auto"/>
        <w:jc w:val="both"/>
        <w:rPr>
          <w:rFonts w:ascii="Arial" w:hAnsi="Arial" w:cs="Arial"/>
          <w:b/>
          <w:bCs/>
          <w:color w:val="050505"/>
          <w:sz w:val="23"/>
          <w:szCs w:val="23"/>
          <w:shd w:val="clear" w:color="auto" w:fill="FFFFFF"/>
        </w:rPr>
      </w:pPr>
    </w:p>
    <w:p w14:paraId="0581FA35" w14:textId="77777777" w:rsidR="00E1547B" w:rsidRPr="00E1547B" w:rsidRDefault="00E1547B" w:rsidP="00E1547B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50505"/>
          <w:sz w:val="23"/>
          <w:szCs w:val="23"/>
          <w:shd w:val="clear" w:color="auto" w:fill="FFFFFF"/>
        </w:rPr>
      </w:pPr>
      <w:proofErr w:type="spellStart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>Հարգելի</w:t>
      </w:r>
      <w:proofErr w:type="spellEnd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՛ </w:t>
      </w:r>
      <w:proofErr w:type="spellStart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>փրկարարներ</w:t>
      </w:r>
      <w:proofErr w:type="spellEnd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>,</w:t>
      </w:r>
    </w:p>
    <w:p w14:paraId="6668790D" w14:textId="77777777" w:rsidR="00E1547B" w:rsidRPr="00E1547B" w:rsidRDefault="00E1547B" w:rsidP="00E1547B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50505"/>
          <w:sz w:val="23"/>
          <w:szCs w:val="23"/>
          <w:shd w:val="clear" w:color="auto" w:fill="FFFFFF"/>
        </w:rPr>
      </w:pPr>
      <w:proofErr w:type="spellStart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>Սրտանց</w:t>
      </w:r>
      <w:proofErr w:type="spellEnd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>շնորհավորում</w:t>
      </w:r>
      <w:proofErr w:type="spellEnd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>եմ</w:t>
      </w:r>
      <w:proofErr w:type="spellEnd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>ձեզ</w:t>
      </w:r>
      <w:proofErr w:type="spellEnd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` </w:t>
      </w:r>
      <w:proofErr w:type="spellStart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>Փրկարարի</w:t>
      </w:r>
      <w:proofErr w:type="spellEnd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>օրվա</w:t>
      </w:r>
      <w:proofErr w:type="spellEnd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>առթիվ</w:t>
      </w:r>
      <w:proofErr w:type="spellEnd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>։</w:t>
      </w:r>
    </w:p>
    <w:p w14:paraId="50F8D198" w14:textId="77777777" w:rsidR="00E1547B" w:rsidRPr="00E1547B" w:rsidRDefault="00E1547B" w:rsidP="00E1547B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50505"/>
          <w:sz w:val="23"/>
          <w:szCs w:val="23"/>
          <w:shd w:val="clear" w:color="auto" w:fill="FFFFFF"/>
        </w:rPr>
      </w:pPr>
      <w:proofErr w:type="spellStart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>Փրկարարի</w:t>
      </w:r>
      <w:proofErr w:type="spellEnd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>մասնագիտությունը</w:t>
      </w:r>
      <w:proofErr w:type="spellEnd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>մեծ</w:t>
      </w:r>
      <w:proofErr w:type="spellEnd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>պատասխանատվություն</w:t>
      </w:r>
      <w:proofErr w:type="spellEnd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,, </w:t>
      </w:r>
      <w:proofErr w:type="spellStart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>անձնվիրություն</w:t>
      </w:r>
      <w:proofErr w:type="spellEnd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և </w:t>
      </w:r>
      <w:proofErr w:type="spellStart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>մարդկային</w:t>
      </w:r>
      <w:proofErr w:type="spellEnd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>կյանքերի</w:t>
      </w:r>
      <w:proofErr w:type="spellEnd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>նկատմամբ</w:t>
      </w:r>
      <w:proofErr w:type="spellEnd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>անսահման</w:t>
      </w:r>
      <w:proofErr w:type="spellEnd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>նվիրվածություն</w:t>
      </w:r>
      <w:proofErr w:type="spellEnd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է </w:t>
      </w:r>
      <w:proofErr w:type="spellStart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>պահանջում</w:t>
      </w:r>
      <w:proofErr w:type="spellEnd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։ </w:t>
      </w:r>
      <w:proofErr w:type="spellStart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>Յուրաքանչյուր</w:t>
      </w:r>
      <w:proofErr w:type="spellEnd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>կանչի</w:t>
      </w:r>
      <w:proofErr w:type="spellEnd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>հետևում</w:t>
      </w:r>
      <w:proofErr w:type="spellEnd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>մարդկանց</w:t>
      </w:r>
      <w:proofErr w:type="spellEnd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>անվտանգությունն</w:t>
      </w:r>
      <w:proofErr w:type="spellEnd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>ու</w:t>
      </w:r>
      <w:proofErr w:type="spellEnd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>կյանքն</w:t>
      </w:r>
      <w:proofErr w:type="spellEnd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>են</w:t>
      </w:r>
      <w:proofErr w:type="spellEnd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, </w:t>
      </w:r>
      <w:proofErr w:type="spellStart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>իսկ</w:t>
      </w:r>
      <w:proofErr w:type="spellEnd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>ձեր</w:t>
      </w:r>
      <w:proofErr w:type="spellEnd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>մասնագիտական</w:t>
      </w:r>
      <w:proofErr w:type="spellEnd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>պատրաստվածությունն</w:t>
      </w:r>
      <w:proofErr w:type="spellEnd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>ու</w:t>
      </w:r>
      <w:proofErr w:type="spellEnd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>արագ</w:t>
      </w:r>
      <w:proofErr w:type="spellEnd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>արձագանքը</w:t>
      </w:r>
      <w:proofErr w:type="spellEnd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>հաճախ</w:t>
      </w:r>
      <w:proofErr w:type="spellEnd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>վճռորոշ</w:t>
      </w:r>
      <w:proofErr w:type="spellEnd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>նշանակություն</w:t>
      </w:r>
      <w:proofErr w:type="spellEnd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>են</w:t>
      </w:r>
      <w:proofErr w:type="spellEnd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>ունենում</w:t>
      </w:r>
      <w:proofErr w:type="spellEnd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>ամենադժվար</w:t>
      </w:r>
      <w:proofErr w:type="spellEnd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>իրավիճակներում</w:t>
      </w:r>
      <w:proofErr w:type="spellEnd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>։</w:t>
      </w:r>
    </w:p>
    <w:p w14:paraId="748DA74E" w14:textId="77777777" w:rsidR="00E1547B" w:rsidRPr="00E1547B" w:rsidRDefault="00E1547B" w:rsidP="00E1547B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50505"/>
          <w:sz w:val="23"/>
          <w:szCs w:val="23"/>
          <w:shd w:val="clear" w:color="auto" w:fill="FFFFFF"/>
        </w:rPr>
      </w:pPr>
      <w:proofErr w:type="spellStart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>Առանձնահատուկ</w:t>
      </w:r>
      <w:proofErr w:type="spellEnd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>շնորհավորում</w:t>
      </w:r>
      <w:proofErr w:type="spellEnd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և </w:t>
      </w:r>
      <w:proofErr w:type="spellStart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>երախտագիտություն</w:t>
      </w:r>
      <w:proofErr w:type="spellEnd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>եմ</w:t>
      </w:r>
      <w:proofErr w:type="spellEnd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>հայտնում</w:t>
      </w:r>
      <w:proofErr w:type="spellEnd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>Թալին</w:t>
      </w:r>
      <w:proofErr w:type="spellEnd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>համայնքի</w:t>
      </w:r>
      <w:proofErr w:type="spellEnd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>կամավորական</w:t>
      </w:r>
      <w:proofErr w:type="spellEnd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>հրշեջ-փրկարարական</w:t>
      </w:r>
      <w:proofErr w:type="spellEnd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>հենակետի</w:t>
      </w:r>
      <w:proofErr w:type="spellEnd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և </w:t>
      </w:r>
      <w:proofErr w:type="spellStart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>Արագածոտնի</w:t>
      </w:r>
      <w:proofErr w:type="spellEnd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>մարզային</w:t>
      </w:r>
      <w:proofErr w:type="spellEnd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>փրկարարական</w:t>
      </w:r>
      <w:proofErr w:type="spellEnd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>վարչության</w:t>
      </w:r>
      <w:proofErr w:type="spellEnd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>Թալինի</w:t>
      </w:r>
      <w:proofErr w:type="spellEnd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>հրշեջ-փրկարարական</w:t>
      </w:r>
      <w:proofErr w:type="spellEnd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>ջոկատի</w:t>
      </w:r>
      <w:proofErr w:type="spellEnd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>բոլոր</w:t>
      </w:r>
      <w:proofErr w:type="spellEnd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>փրկարարներին</w:t>
      </w:r>
      <w:proofErr w:type="spellEnd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՝ </w:t>
      </w:r>
      <w:proofErr w:type="spellStart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>համայնքի</w:t>
      </w:r>
      <w:proofErr w:type="spellEnd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>բնակիչների</w:t>
      </w:r>
      <w:proofErr w:type="spellEnd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>անվտանգությունն</w:t>
      </w:r>
      <w:proofErr w:type="spellEnd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>ու</w:t>
      </w:r>
      <w:proofErr w:type="spellEnd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>պաշտպանությունն</w:t>
      </w:r>
      <w:proofErr w:type="spellEnd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>ապահովելու</w:t>
      </w:r>
      <w:proofErr w:type="spellEnd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, </w:t>
      </w:r>
      <w:proofErr w:type="spellStart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>դժվարին</w:t>
      </w:r>
      <w:proofErr w:type="spellEnd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>իրավիճակներում</w:t>
      </w:r>
      <w:proofErr w:type="spellEnd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>առաջինը</w:t>
      </w:r>
      <w:proofErr w:type="spellEnd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>օգնության</w:t>
      </w:r>
      <w:proofErr w:type="spellEnd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>հասնելու</w:t>
      </w:r>
      <w:proofErr w:type="spellEnd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և </w:t>
      </w:r>
      <w:proofErr w:type="spellStart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>իրենց</w:t>
      </w:r>
      <w:proofErr w:type="spellEnd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>ծառայությունը</w:t>
      </w:r>
      <w:proofErr w:type="spellEnd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>բարձր</w:t>
      </w:r>
      <w:proofErr w:type="spellEnd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>պատասխանատվությամբ</w:t>
      </w:r>
      <w:proofErr w:type="spellEnd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>իրականացնելու</w:t>
      </w:r>
      <w:proofErr w:type="spellEnd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>համար</w:t>
      </w:r>
      <w:proofErr w:type="spellEnd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>։</w:t>
      </w:r>
    </w:p>
    <w:p w14:paraId="79585B89" w14:textId="77777777" w:rsidR="00E1547B" w:rsidRPr="00E1547B" w:rsidRDefault="00E1547B" w:rsidP="00E1547B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50505"/>
          <w:sz w:val="23"/>
          <w:szCs w:val="23"/>
          <w:shd w:val="clear" w:color="auto" w:fill="FFFFFF"/>
        </w:rPr>
      </w:pPr>
      <w:proofErr w:type="spellStart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>Մաղթում</w:t>
      </w:r>
      <w:proofErr w:type="spellEnd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>եմ</w:t>
      </w:r>
      <w:proofErr w:type="spellEnd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>ձեզ</w:t>
      </w:r>
      <w:proofErr w:type="spellEnd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>անվտանգ</w:t>
      </w:r>
      <w:proofErr w:type="spellEnd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>ծառայություն</w:t>
      </w:r>
      <w:proofErr w:type="spellEnd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, </w:t>
      </w:r>
      <w:proofErr w:type="spellStart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>թող</w:t>
      </w:r>
      <w:proofErr w:type="spellEnd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>յուրաքանչյուր</w:t>
      </w:r>
      <w:proofErr w:type="spellEnd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>հերթապահություն</w:t>
      </w:r>
      <w:proofErr w:type="spellEnd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>ավարտվի</w:t>
      </w:r>
      <w:proofErr w:type="spellEnd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>բարեհաջող</w:t>
      </w:r>
      <w:proofErr w:type="spellEnd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>:</w:t>
      </w:r>
    </w:p>
    <w:p w14:paraId="4DBC8EE1" w14:textId="77777777" w:rsidR="00E1547B" w:rsidRPr="00E1547B" w:rsidRDefault="00E1547B" w:rsidP="00E1547B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50505"/>
          <w:sz w:val="23"/>
          <w:szCs w:val="23"/>
          <w:shd w:val="clear" w:color="auto" w:fill="FFFFFF"/>
        </w:rPr>
      </w:pPr>
      <w:proofErr w:type="spellStart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>Շնորհավո՛ր</w:t>
      </w:r>
      <w:proofErr w:type="spellEnd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>Փրկարարի</w:t>
      </w:r>
      <w:proofErr w:type="spellEnd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>օր</w:t>
      </w:r>
      <w:proofErr w:type="spellEnd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>։</w:t>
      </w:r>
    </w:p>
    <w:p w14:paraId="55C22E2C" w14:textId="77777777" w:rsidR="00E1547B" w:rsidRPr="00E1547B" w:rsidRDefault="00E1547B" w:rsidP="00E1547B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50505"/>
          <w:sz w:val="23"/>
          <w:szCs w:val="23"/>
          <w:shd w:val="clear" w:color="auto" w:fill="FFFFFF"/>
        </w:rPr>
      </w:pPr>
      <w:proofErr w:type="spellStart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>Պատիվ</w:t>
      </w:r>
      <w:proofErr w:type="spellEnd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և </w:t>
      </w:r>
      <w:proofErr w:type="spellStart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>շնորհակալություն</w:t>
      </w:r>
      <w:proofErr w:type="spellEnd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>ձեր</w:t>
      </w:r>
      <w:proofErr w:type="spellEnd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proofErr w:type="spellStart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>ծառայությանը</w:t>
      </w:r>
      <w:proofErr w:type="spellEnd"/>
      <w:r w:rsidRPr="00E1547B">
        <w:rPr>
          <w:rFonts w:ascii="Arial" w:hAnsi="Arial" w:cs="Arial"/>
          <w:color w:val="050505"/>
          <w:sz w:val="23"/>
          <w:szCs w:val="23"/>
          <w:shd w:val="clear" w:color="auto" w:fill="FFFFFF"/>
        </w:rPr>
        <w:t>։</w:t>
      </w:r>
    </w:p>
    <w:p w14:paraId="4323F138" w14:textId="77777777" w:rsidR="00FB1038" w:rsidRPr="009D3D2E" w:rsidRDefault="00FB1038" w:rsidP="00F02D28">
      <w:pPr>
        <w:shd w:val="clear" w:color="auto" w:fill="FFFFFF"/>
        <w:spacing w:after="0" w:line="360" w:lineRule="auto"/>
        <w:jc w:val="both"/>
        <w:rPr>
          <w:rFonts w:ascii="inherit" w:eastAsia="Times New Roman" w:hAnsi="inherit" w:cs="Segoe UI Historic"/>
          <w:color w:val="050505"/>
          <w:sz w:val="23"/>
          <w:szCs w:val="23"/>
        </w:rPr>
      </w:pPr>
    </w:p>
    <w:p w14:paraId="2F5D7B76" w14:textId="77777777" w:rsidR="00E15A93" w:rsidRPr="00E15A93" w:rsidRDefault="00E15A93" w:rsidP="00F02D28">
      <w:pPr>
        <w:shd w:val="clear" w:color="auto" w:fill="FFFFFF"/>
        <w:spacing w:after="0" w:line="360" w:lineRule="auto"/>
        <w:jc w:val="right"/>
        <w:rPr>
          <w:rFonts w:ascii="Segoe UI Historic" w:eastAsia="Times New Roman" w:hAnsi="Segoe UI Historic" w:cs="Segoe UI Historic"/>
          <w:b/>
          <w:bCs/>
          <w:i/>
          <w:iCs/>
          <w:color w:val="050505"/>
          <w:sz w:val="23"/>
          <w:szCs w:val="23"/>
          <w:lang w:val="hy-AM"/>
        </w:rPr>
      </w:pPr>
      <w:r w:rsidRPr="00E15A93">
        <w:rPr>
          <w:rFonts w:ascii="Arial" w:eastAsia="Times New Roman" w:hAnsi="Arial" w:cs="Arial"/>
          <w:b/>
          <w:bCs/>
          <w:i/>
          <w:iCs/>
          <w:color w:val="050505"/>
          <w:sz w:val="23"/>
          <w:szCs w:val="23"/>
          <w:lang w:val="hy-AM"/>
        </w:rPr>
        <w:t>Սիրով</w:t>
      </w:r>
      <w:r w:rsidRPr="00E15A93">
        <w:rPr>
          <w:rFonts w:ascii="Segoe UI Historic" w:eastAsia="Times New Roman" w:hAnsi="Segoe UI Historic" w:cs="Segoe UI Historic"/>
          <w:b/>
          <w:bCs/>
          <w:i/>
          <w:iCs/>
          <w:color w:val="050505"/>
          <w:sz w:val="23"/>
          <w:szCs w:val="23"/>
          <w:lang w:val="hy-AM"/>
        </w:rPr>
        <w:t xml:space="preserve"> </w:t>
      </w:r>
      <w:r w:rsidRPr="00E15A93">
        <w:rPr>
          <w:rFonts w:ascii="Arial" w:eastAsia="Times New Roman" w:hAnsi="Arial" w:cs="Arial"/>
          <w:b/>
          <w:bCs/>
          <w:i/>
          <w:iCs/>
          <w:color w:val="050505"/>
          <w:sz w:val="23"/>
          <w:szCs w:val="23"/>
          <w:lang w:val="hy-AM"/>
        </w:rPr>
        <w:t>և</w:t>
      </w:r>
      <w:r w:rsidRPr="00E15A93">
        <w:rPr>
          <w:rFonts w:ascii="Segoe UI Historic" w:eastAsia="Times New Roman" w:hAnsi="Segoe UI Historic" w:cs="Segoe UI Historic"/>
          <w:b/>
          <w:bCs/>
          <w:i/>
          <w:iCs/>
          <w:color w:val="050505"/>
          <w:sz w:val="23"/>
          <w:szCs w:val="23"/>
          <w:lang w:val="hy-AM"/>
        </w:rPr>
        <w:t xml:space="preserve"> </w:t>
      </w:r>
      <w:r w:rsidRPr="00E15A93">
        <w:rPr>
          <w:rFonts w:ascii="Arial" w:eastAsia="Times New Roman" w:hAnsi="Arial" w:cs="Arial"/>
          <w:b/>
          <w:bCs/>
          <w:i/>
          <w:iCs/>
          <w:color w:val="050505"/>
          <w:sz w:val="23"/>
          <w:szCs w:val="23"/>
          <w:lang w:val="hy-AM"/>
        </w:rPr>
        <w:t>լավագույն</w:t>
      </w:r>
      <w:r w:rsidRPr="00E15A93">
        <w:rPr>
          <w:rFonts w:ascii="Segoe UI Historic" w:eastAsia="Times New Roman" w:hAnsi="Segoe UI Historic" w:cs="Segoe UI Historic"/>
          <w:b/>
          <w:bCs/>
          <w:i/>
          <w:iCs/>
          <w:color w:val="050505"/>
          <w:sz w:val="23"/>
          <w:szCs w:val="23"/>
          <w:lang w:val="hy-AM"/>
        </w:rPr>
        <w:t xml:space="preserve"> </w:t>
      </w:r>
      <w:r w:rsidRPr="00E15A93">
        <w:rPr>
          <w:rFonts w:ascii="Arial" w:eastAsia="Times New Roman" w:hAnsi="Arial" w:cs="Arial"/>
          <w:b/>
          <w:bCs/>
          <w:i/>
          <w:iCs/>
          <w:color w:val="050505"/>
          <w:sz w:val="23"/>
          <w:szCs w:val="23"/>
          <w:lang w:val="hy-AM"/>
        </w:rPr>
        <w:t>մաղթանքներով՝</w:t>
      </w:r>
    </w:p>
    <w:p w14:paraId="4D488A70" w14:textId="07ABE9D2" w:rsidR="00EB742D" w:rsidRPr="00062A62" w:rsidRDefault="00D3359A" w:rsidP="00F02D28">
      <w:pPr>
        <w:spacing w:line="360" w:lineRule="auto"/>
        <w:jc w:val="right"/>
        <w:rPr>
          <w:b/>
          <w:bCs/>
          <w:i/>
          <w:iCs/>
          <w:lang w:val="hy-AM"/>
        </w:rPr>
      </w:pPr>
      <w:r w:rsidRPr="00062A62">
        <w:rPr>
          <w:rFonts w:ascii="Arial" w:hAnsi="Arial" w:cs="Arial"/>
          <w:b/>
          <w:bCs/>
          <w:i/>
          <w:iCs/>
          <w:color w:val="050505"/>
          <w:sz w:val="23"/>
          <w:szCs w:val="23"/>
          <w:shd w:val="clear" w:color="auto" w:fill="FFFFFF"/>
          <w:lang w:val="hy-AM"/>
        </w:rPr>
        <w:t>Թալին</w:t>
      </w:r>
      <w:r w:rsidRPr="00062A62">
        <w:rPr>
          <w:rFonts w:ascii="Segoe UI Historic" w:hAnsi="Segoe UI Historic" w:cs="Segoe UI Historic"/>
          <w:b/>
          <w:bCs/>
          <w:i/>
          <w:iCs/>
          <w:color w:val="050505"/>
          <w:sz w:val="23"/>
          <w:szCs w:val="23"/>
          <w:shd w:val="clear" w:color="auto" w:fill="FFFFFF"/>
          <w:lang w:val="hy-AM"/>
        </w:rPr>
        <w:t xml:space="preserve"> </w:t>
      </w:r>
      <w:r w:rsidRPr="00062A62">
        <w:rPr>
          <w:rFonts w:ascii="Arial" w:hAnsi="Arial" w:cs="Arial"/>
          <w:b/>
          <w:bCs/>
          <w:i/>
          <w:iCs/>
          <w:color w:val="050505"/>
          <w:sz w:val="23"/>
          <w:szCs w:val="23"/>
          <w:shd w:val="clear" w:color="auto" w:fill="FFFFFF"/>
          <w:lang w:val="hy-AM"/>
        </w:rPr>
        <w:t>համայնքի</w:t>
      </w:r>
      <w:r w:rsidRPr="00062A62">
        <w:rPr>
          <w:rFonts w:ascii="Segoe UI Historic" w:hAnsi="Segoe UI Historic" w:cs="Segoe UI Historic"/>
          <w:b/>
          <w:bCs/>
          <w:i/>
          <w:iCs/>
          <w:color w:val="050505"/>
          <w:sz w:val="23"/>
          <w:szCs w:val="23"/>
          <w:shd w:val="clear" w:color="auto" w:fill="FFFFFF"/>
          <w:lang w:val="hy-AM"/>
        </w:rPr>
        <w:t xml:space="preserve"> </w:t>
      </w:r>
      <w:r w:rsidRPr="00062A62">
        <w:rPr>
          <w:rFonts w:ascii="Arial" w:hAnsi="Arial" w:cs="Arial"/>
          <w:b/>
          <w:bCs/>
          <w:i/>
          <w:iCs/>
          <w:color w:val="050505"/>
          <w:sz w:val="23"/>
          <w:szCs w:val="23"/>
          <w:shd w:val="clear" w:color="auto" w:fill="FFFFFF"/>
          <w:lang w:val="hy-AM"/>
        </w:rPr>
        <w:t>ղեկավար՝</w:t>
      </w:r>
      <w:r w:rsidRPr="00062A62">
        <w:rPr>
          <w:rFonts w:ascii="Segoe UI Historic" w:hAnsi="Segoe UI Historic" w:cs="Segoe UI Historic"/>
          <w:b/>
          <w:bCs/>
          <w:i/>
          <w:iCs/>
          <w:color w:val="050505"/>
          <w:sz w:val="23"/>
          <w:szCs w:val="23"/>
          <w:shd w:val="clear" w:color="auto" w:fill="FFFFFF"/>
          <w:lang w:val="hy-AM"/>
        </w:rPr>
        <w:t xml:space="preserve"> </w:t>
      </w:r>
      <w:r w:rsidRPr="00062A62">
        <w:rPr>
          <w:rFonts w:ascii="Arial" w:hAnsi="Arial" w:cs="Arial"/>
          <w:b/>
          <w:bCs/>
          <w:i/>
          <w:iCs/>
          <w:color w:val="050505"/>
          <w:sz w:val="23"/>
          <w:szCs w:val="23"/>
          <w:shd w:val="clear" w:color="auto" w:fill="FFFFFF"/>
          <w:lang w:val="hy-AM"/>
        </w:rPr>
        <w:t>Տավրոս</w:t>
      </w:r>
      <w:r w:rsidRPr="00062A62">
        <w:rPr>
          <w:rFonts w:ascii="Segoe UI Historic" w:hAnsi="Segoe UI Historic" w:cs="Segoe UI Historic"/>
          <w:b/>
          <w:bCs/>
          <w:i/>
          <w:iCs/>
          <w:color w:val="050505"/>
          <w:sz w:val="23"/>
          <w:szCs w:val="23"/>
          <w:shd w:val="clear" w:color="auto" w:fill="FFFFFF"/>
          <w:lang w:val="hy-AM"/>
        </w:rPr>
        <w:t xml:space="preserve"> </w:t>
      </w:r>
      <w:r w:rsidRPr="00062A62">
        <w:rPr>
          <w:rFonts w:ascii="Arial" w:hAnsi="Arial" w:cs="Arial"/>
          <w:b/>
          <w:bCs/>
          <w:i/>
          <w:iCs/>
          <w:color w:val="050505"/>
          <w:sz w:val="23"/>
          <w:szCs w:val="23"/>
          <w:shd w:val="clear" w:color="auto" w:fill="FFFFFF"/>
          <w:lang w:val="hy-AM"/>
        </w:rPr>
        <w:t>Սափեյան</w:t>
      </w:r>
    </w:p>
    <w:sectPr w:rsidR="00EB742D" w:rsidRPr="00062A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59A"/>
    <w:rsid w:val="000034F3"/>
    <w:rsid w:val="00062A62"/>
    <w:rsid w:val="000A6B8E"/>
    <w:rsid w:val="000E0D90"/>
    <w:rsid w:val="000E7CDC"/>
    <w:rsid w:val="00160851"/>
    <w:rsid w:val="00166091"/>
    <w:rsid w:val="001B74A8"/>
    <w:rsid w:val="001E35BE"/>
    <w:rsid w:val="002D3506"/>
    <w:rsid w:val="00316E67"/>
    <w:rsid w:val="003535CF"/>
    <w:rsid w:val="003A5ED9"/>
    <w:rsid w:val="004A10B4"/>
    <w:rsid w:val="004D6F96"/>
    <w:rsid w:val="005209AC"/>
    <w:rsid w:val="00524EEB"/>
    <w:rsid w:val="005D21FA"/>
    <w:rsid w:val="00640C79"/>
    <w:rsid w:val="006538C0"/>
    <w:rsid w:val="00702315"/>
    <w:rsid w:val="007A05AD"/>
    <w:rsid w:val="007C1D48"/>
    <w:rsid w:val="00844EEB"/>
    <w:rsid w:val="0096109A"/>
    <w:rsid w:val="00962154"/>
    <w:rsid w:val="0099469A"/>
    <w:rsid w:val="009A76D9"/>
    <w:rsid w:val="009D3D2E"/>
    <w:rsid w:val="00AB15D8"/>
    <w:rsid w:val="00B07927"/>
    <w:rsid w:val="00CC56A2"/>
    <w:rsid w:val="00D26BE6"/>
    <w:rsid w:val="00D3359A"/>
    <w:rsid w:val="00E1547B"/>
    <w:rsid w:val="00E15A93"/>
    <w:rsid w:val="00E36D7E"/>
    <w:rsid w:val="00EB280B"/>
    <w:rsid w:val="00EB742D"/>
    <w:rsid w:val="00ED6DF7"/>
    <w:rsid w:val="00ED72F1"/>
    <w:rsid w:val="00EE2705"/>
    <w:rsid w:val="00F02D28"/>
    <w:rsid w:val="00F30275"/>
    <w:rsid w:val="00F32E95"/>
    <w:rsid w:val="00F43B81"/>
    <w:rsid w:val="00F85370"/>
    <w:rsid w:val="00FB1038"/>
    <w:rsid w:val="00FC039B"/>
    <w:rsid w:val="00FF1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5387F"/>
  <w15:chartTrackingRefBased/>
  <w15:docId w15:val="{11BF638C-8CC4-4C88-9648-6756129A2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6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49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60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4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7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0851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15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9747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51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08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9409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94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5628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2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1661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82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3756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15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8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7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0353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78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7867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13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1313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45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5440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8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504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84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39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7468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7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1167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0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5806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06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5240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94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79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45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4647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98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6293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92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764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63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5624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24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7038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69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31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80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53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0431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9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8260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82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0602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1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4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84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319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5406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28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988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0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576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6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90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397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8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452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87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8809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49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55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0017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67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3255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07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72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17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0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3032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48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90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8156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01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2165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848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87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1234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21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7102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94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6704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71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0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5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4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9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95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4510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36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8906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54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735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59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7540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9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2770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8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40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87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7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027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9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1157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23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9650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92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91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0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75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77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9250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6672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8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57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11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4644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44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5135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67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155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52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2688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29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1149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8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5421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1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91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8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25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6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8237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9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6649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64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9361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8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1834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80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62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2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3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9633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51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6076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9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3128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78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7488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86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9644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48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85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19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39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5814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93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5375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07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58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78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1437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3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21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47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943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59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7525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8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5237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34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707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93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2385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43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7126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93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2663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35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6266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3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0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8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29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3815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59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21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1663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04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0936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6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8180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09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5047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8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3109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85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96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6733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7564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63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79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02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62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85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5338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32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0112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30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5647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43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3486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40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3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42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106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01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2662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6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5875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08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239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8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2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4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09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6895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75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53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72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1691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38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998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190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64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2292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3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7335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88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07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9997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1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2988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42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7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6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19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09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986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8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6964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79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0135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92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7096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07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5447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71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2192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85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5600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680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14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55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512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74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3561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4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1169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71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0177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21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5077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59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241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65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0835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14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098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78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7091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1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707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30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3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01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8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26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5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560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25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7681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86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6304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4930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19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0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03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39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6990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8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878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89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4586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8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8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0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53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48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3547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84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6632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7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4844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3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4871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53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4960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20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26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0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0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136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84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0038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43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81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41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32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1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942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61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5463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3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0785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38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9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12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7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962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98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3147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3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46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53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216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4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4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5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04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85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0961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1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6871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83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14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5623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9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2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1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37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5826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36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0760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00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3206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78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1545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3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060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61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89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02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85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19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3090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9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2703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37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1555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38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3732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0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3243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1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7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8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4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4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8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2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3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905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65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4275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74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22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0999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44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7691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85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164</Words>
  <Characters>939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Talin Aragatsotn</cp:lastModifiedBy>
  <cp:revision>28</cp:revision>
  <dcterms:created xsi:type="dcterms:W3CDTF">2024-03-28T05:21:00Z</dcterms:created>
  <dcterms:modified xsi:type="dcterms:W3CDTF">2026-09-04T07:06:00Z</dcterms:modified>
</cp:coreProperties>
</file>