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8EA601" w14:textId="77777777" w:rsidR="00C5160B" w:rsidRPr="000268A3" w:rsidRDefault="00C5160B" w:rsidP="00C5160B">
      <w:pPr>
        <w:shd w:val="clear" w:color="auto" w:fill="FFFFFF"/>
        <w:spacing w:before="240"/>
        <w:jc w:val="center"/>
        <w:textAlignment w:val="baseline"/>
        <w:rPr>
          <w:rFonts w:ascii="Sylfaen" w:eastAsia="Calibri" w:hAnsi="Sylfaen" w:cs="Times New Roman"/>
          <w:b/>
          <w:bCs/>
          <w:color w:val="000000" w:themeColor="text1"/>
          <w:sz w:val="28"/>
          <w:szCs w:val="28"/>
          <w:lang w:val="hy-AM"/>
        </w:rPr>
      </w:pPr>
      <w:r w:rsidRPr="000268A3">
        <w:rPr>
          <w:rFonts w:ascii="Sylfaen" w:eastAsia="Calibri" w:hAnsi="Sylfaen" w:cs="Times New Roman"/>
          <w:b/>
          <w:bCs/>
          <w:color w:val="000000" w:themeColor="text1"/>
          <w:sz w:val="28"/>
          <w:szCs w:val="28"/>
          <w:lang w:val="hy-AM"/>
        </w:rPr>
        <w:t>ՏԵՂԵԿԱՆՔ - ՀԻՄՆԱՎՈՐՈՒՄ</w:t>
      </w:r>
    </w:p>
    <w:p w14:paraId="5E833F5D" w14:textId="77777777" w:rsidR="00C5160B" w:rsidRDefault="00C5160B" w:rsidP="00C5160B">
      <w:pPr>
        <w:shd w:val="clear" w:color="auto" w:fill="FFFFFF"/>
        <w:spacing w:after="0"/>
        <w:jc w:val="center"/>
        <w:textAlignment w:val="baseline"/>
        <w:rPr>
          <w:rFonts w:ascii="Sylfaen" w:eastAsia="Calibri" w:hAnsi="Sylfaen" w:cs="Times New Roman"/>
          <w:b/>
          <w:bCs/>
          <w:color w:val="000000" w:themeColor="text1"/>
          <w:sz w:val="24"/>
          <w:szCs w:val="24"/>
          <w:lang w:val="hy-AM"/>
        </w:rPr>
      </w:pPr>
      <w:r w:rsidRPr="003630D5">
        <w:rPr>
          <w:rFonts w:ascii="Sylfaen" w:eastAsia="Calibri" w:hAnsi="Sylfaen" w:cs="Times New Roman"/>
          <w:b/>
          <w:bCs/>
          <w:color w:val="000000" w:themeColor="text1"/>
          <w:sz w:val="24"/>
          <w:szCs w:val="24"/>
          <w:lang w:val="hy-AM"/>
        </w:rPr>
        <w:t xml:space="preserve">ԱՐԱԳԱԾԱՎԱՆ ԲՆԱԿԱՎԱՅՐԻ ՎԱՐՉԱԿԱՆ ՏԱՐԱԾՔՈՒՄ ԳՏՆՎՈՂ ԱՂԱՎՆԱՍԱՐԻ ՏՈՒՖԵՐԻ ՀԱՆՔԱՎԱՅՐԻ ՕԳՏԱԿԱՐ ՀԱՆԱԾՈՅԻ ԱՐԴՅՈՒՆԱՀԱՆՄԱՆ ՀԱՄԱՐ «ՏՈՒՖ ՍԹՈՈՒՆ»  ՍՊ ԸՆԿԵՐՈՒԹՅԱՆԸ ՆԱԽՆԱԿԱՆ ՀԱՄԱՁԱՅՆՈՒԹՅՈՒՆ </w:t>
      </w:r>
    </w:p>
    <w:p w14:paraId="6C22CC2B" w14:textId="77777777" w:rsidR="00C5160B" w:rsidRDefault="00C5160B" w:rsidP="00C5160B">
      <w:pPr>
        <w:shd w:val="clear" w:color="auto" w:fill="FFFFFF"/>
        <w:spacing w:after="0"/>
        <w:jc w:val="center"/>
        <w:textAlignment w:val="baseline"/>
        <w:rPr>
          <w:rFonts w:ascii="Sylfaen" w:eastAsia="Calibri" w:hAnsi="Sylfaen" w:cs="Times New Roman"/>
          <w:b/>
          <w:bCs/>
          <w:color w:val="000000" w:themeColor="text1"/>
          <w:sz w:val="24"/>
          <w:szCs w:val="24"/>
          <w:lang w:val="hy-AM"/>
        </w:rPr>
      </w:pPr>
      <w:r w:rsidRPr="003630D5">
        <w:rPr>
          <w:rFonts w:ascii="Sylfaen" w:eastAsia="Calibri" w:hAnsi="Sylfaen" w:cs="Times New Roman"/>
          <w:b/>
          <w:bCs/>
          <w:color w:val="000000" w:themeColor="text1"/>
          <w:sz w:val="24"/>
          <w:szCs w:val="24"/>
          <w:lang w:val="hy-AM"/>
        </w:rPr>
        <w:t xml:space="preserve">ՏԱԼՈՒ </w:t>
      </w:r>
      <w:r w:rsidRPr="000268A3">
        <w:rPr>
          <w:rFonts w:ascii="Sylfaen" w:eastAsia="Calibri" w:hAnsi="Sylfaen" w:cs="Times New Roman"/>
          <w:b/>
          <w:bCs/>
          <w:color w:val="000000" w:themeColor="text1"/>
          <w:sz w:val="24"/>
          <w:szCs w:val="24"/>
          <w:lang w:val="hy-AM"/>
        </w:rPr>
        <w:t>ՎԵՐԱԲԵՐՅԱԼ</w:t>
      </w:r>
    </w:p>
    <w:p w14:paraId="0DFF715B" w14:textId="77777777" w:rsidR="00C5160B" w:rsidRPr="000268A3" w:rsidRDefault="00C5160B" w:rsidP="00C5160B">
      <w:pPr>
        <w:shd w:val="clear" w:color="auto" w:fill="FFFFFF"/>
        <w:spacing w:after="0"/>
        <w:jc w:val="center"/>
        <w:textAlignment w:val="baseline"/>
        <w:rPr>
          <w:rFonts w:ascii="Sylfaen" w:eastAsia="Calibri" w:hAnsi="Sylfaen" w:cs="Times New Roman"/>
          <w:b/>
          <w:bCs/>
          <w:color w:val="000000" w:themeColor="text1"/>
          <w:sz w:val="24"/>
          <w:szCs w:val="24"/>
          <w:lang w:val="hy-AM"/>
        </w:rPr>
      </w:pPr>
    </w:p>
    <w:p w14:paraId="1BAC5A8C" w14:textId="77777777" w:rsidR="00C5160B" w:rsidRPr="000268A3" w:rsidRDefault="00C5160B" w:rsidP="00C5160B">
      <w:pPr>
        <w:shd w:val="clear" w:color="auto" w:fill="FFFFFF"/>
        <w:spacing w:before="240"/>
        <w:jc w:val="both"/>
        <w:textAlignment w:val="baseline"/>
        <w:rPr>
          <w:rFonts w:ascii="Sylfaen" w:eastAsia="Calibri" w:hAnsi="Sylfaen" w:cs="Times New Roman"/>
          <w:color w:val="000000" w:themeColor="text1"/>
          <w:lang w:val="hy-AM"/>
        </w:rPr>
      </w:pPr>
      <w:r w:rsidRPr="000268A3">
        <w:rPr>
          <w:rFonts w:ascii="Sylfaen" w:eastAsia="Calibri" w:hAnsi="Sylfaen" w:cs="Times New Roman"/>
          <w:color w:val="000000" w:themeColor="text1"/>
          <w:lang w:val="hy-AM"/>
        </w:rPr>
        <w:t xml:space="preserve">      Թալին համայնքի ավագանու քննարկմանը ներկայացվող որոշման նախագիծը մշակվել է «Տեղական ինքնակառավարման մասին» օրենքի 18-րդ հոդվածի </w:t>
      </w:r>
      <w:r w:rsidRPr="003630D5">
        <w:rPr>
          <w:rFonts w:ascii="Sylfaen" w:eastAsia="Calibri" w:hAnsi="Sylfaen" w:cs="Times New Roman"/>
          <w:color w:val="000000" w:themeColor="text1"/>
          <w:lang w:val="hy-AM"/>
        </w:rPr>
        <w:t>1-</w:t>
      </w:r>
      <w:r w:rsidRPr="000268A3">
        <w:rPr>
          <w:rFonts w:ascii="Sylfaen" w:eastAsia="Calibri" w:hAnsi="Sylfaen" w:cs="Times New Roman"/>
          <w:color w:val="000000" w:themeColor="text1"/>
          <w:lang w:val="hy-AM"/>
        </w:rPr>
        <w:t xml:space="preserve">ին մասի 21-րդ կետով, ՀՀ կառավարության 12.04.2001թ. N-286 որոշմամբ հաստատված  «Պետական և համայնքային սեփականություն հանդիսացող հողամասերի տրամադրման կարգ»-ի  44-րդ կետի «Ը» - ենթակետով սահմանված կարգավորումների համատեքստում։ </w:t>
      </w:r>
    </w:p>
    <w:p w14:paraId="3E1A5FF6" w14:textId="77777777" w:rsidR="00C5160B" w:rsidRPr="003630D5" w:rsidRDefault="00C5160B" w:rsidP="00C5160B">
      <w:pPr>
        <w:shd w:val="clear" w:color="auto" w:fill="FFFFFF"/>
        <w:spacing w:after="0"/>
        <w:jc w:val="both"/>
        <w:textAlignment w:val="baseline"/>
        <w:rPr>
          <w:rFonts w:ascii="Sylfaen" w:eastAsia="Calibri" w:hAnsi="Sylfaen" w:cs="Times New Roman"/>
          <w:b/>
          <w:bCs/>
          <w:color w:val="000000" w:themeColor="text1"/>
          <w:lang w:val="hy-AM"/>
        </w:rPr>
      </w:pPr>
      <w:r w:rsidRPr="003630D5">
        <w:rPr>
          <w:rFonts w:ascii="Sylfaen" w:eastAsia="Calibri" w:hAnsi="Sylfaen" w:cs="Times New Roman"/>
          <w:b/>
          <w:bCs/>
          <w:color w:val="000000" w:themeColor="text1"/>
          <w:lang w:val="hy-AM"/>
        </w:rPr>
        <w:t xml:space="preserve">       Իրավական ակտի ընդունման նպատակը և կարգավորման անհրաժեշտությունը.</w:t>
      </w:r>
    </w:p>
    <w:p w14:paraId="14E03590" w14:textId="77777777" w:rsidR="00C5160B" w:rsidRPr="000268A3" w:rsidRDefault="00C5160B" w:rsidP="00C5160B">
      <w:pPr>
        <w:shd w:val="clear" w:color="auto" w:fill="FFFFFF"/>
        <w:spacing w:after="0"/>
        <w:jc w:val="both"/>
        <w:textAlignment w:val="baseline"/>
        <w:rPr>
          <w:rFonts w:ascii="Sylfaen" w:eastAsia="Calibri" w:hAnsi="Sylfaen" w:cs="Times New Roman"/>
          <w:color w:val="000000" w:themeColor="text1"/>
          <w:lang w:val="hy-AM"/>
        </w:rPr>
      </w:pPr>
      <w:r w:rsidRPr="000268A3">
        <w:rPr>
          <w:rFonts w:ascii="Sylfaen" w:eastAsia="Calibri" w:hAnsi="Sylfaen" w:cs="Times New Roman"/>
          <w:color w:val="000000" w:themeColor="text1"/>
          <w:lang w:val="hy-AM"/>
        </w:rPr>
        <w:t xml:space="preserve">Համայնքային հողերի նպատակային և արդյունավետ կառավարումն է, իրազեկելով համայնքի ազդակիր բնակչությանը տվյալ տարածքում հետագայում իրականացվելիք բիզնես գործունեության վերաբերյալ </w:t>
      </w:r>
    </w:p>
    <w:p w14:paraId="78739CF1" w14:textId="77777777" w:rsidR="00C5160B" w:rsidRPr="000268A3" w:rsidRDefault="00C5160B" w:rsidP="00C5160B">
      <w:pPr>
        <w:shd w:val="clear" w:color="auto" w:fill="FFFFFF"/>
        <w:jc w:val="both"/>
        <w:textAlignment w:val="baseline"/>
        <w:rPr>
          <w:rFonts w:ascii="Sylfaen" w:eastAsia="Calibri" w:hAnsi="Sylfaen" w:cs="Times New Roman"/>
          <w:color w:val="000000" w:themeColor="text1"/>
          <w:lang w:val="hy-AM"/>
        </w:rPr>
      </w:pPr>
      <w:r w:rsidRPr="000268A3">
        <w:rPr>
          <w:rFonts w:ascii="Sylfaen" w:eastAsia="Calibri" w:hAnsi="Sylfaen" w:cs="Times New Roman"/>
          <w:color w:val="000000" w:themeColor="text1"/>
          <w:lang w:val="hy-AM"/>
        </w:rPr>
        <w:t xml:space="preserve">     Ելնելով վերոգրյալից համայնքի ավագանու քննարկմանն է ներկայացվում </w:t>
      </w:r>
      <w:r w:rsidRPr="00DD6641">
        <w:rPr>
          <w:rFonts w:ascii="Sylfaen" w:eastAsia="Calibri" w:hAnsi="Sylfaen" w:cs="Times New Roman"/>
          <w:color w:val="000000" w:themeColor="text1"/>
          <w:lang w:val="hy-AM"/>
        </w:rPr>
        <w:t xml:space="preserve">Արագածավան բնակավայրի վարչական տարածքում գտնվող Աղավնասարի տուֆերի հանքավայրի օգտակար հանածոյի արդյունահանման համար «ՏՈՒՖ ՍԹՈՈՒՆ»  ՍՊ ընկերությանը նախնական համաձայնություն տալու վերաբերյալ </w:t>
      </w:r>
      <w:r w:rsidRPr="000268A3">
        <w:rPr>
          <w:rFonts w:ascii="Sylfaen" w:eastAsia="Calibri" w:hAnsi="Sylfaen" w:cs="Times New Roman"/>
          <w:color w:val="000000" w:themeColor="text1"/>
          <w:lang w:val="hy-AM"/>
        </w:rPr>
        <w:t xml:space="preserve">ավագանու որոշման նախագիծը:  </w:t>
      </w:r>
    </w:p>
    <w:p w14:paraId="0658BC45" w14:textId="77777777" w:rsidR="00C5160B" w:rsidRPr="003630D5" w:rsidRDefault="00C5160B" w:rsidP="00C5160B">
      <w:pPr>
        <w:shd w:val="clear" w:color="auto" w:fill="FFFFFF"/>
        <w:spacing w:after="0"/>
        <w:jc w:val="both"/>
        <w:textAlignment w:val="baseline"/>
        <w:rPr>
          <w:rFonts w:ascii="Sylfaen" w:eastAsia="Calibri" w:hAnsi="Sylfaen" w:cs="Times New Roman"/>
          <w:b/>
          <w:bCs/>
          <w:color w:val="000000" w:themeColor="text1"/>
          <w:lang w:val="hy-AM"/>
        </w:rPr>
      </w:pPr>
      <w:r w:rsidRPr="000268A3">
        <w:rPr>
          <w:rFonts w:ascii="Sylfaen" w:eastAsia="Calibri" w:hAnsi="Sylfaen" w:cs="Times New Roman"/>
          <w:color w:val="000000" w:themeColor="text1"/>
          <w:lang w:val="hy-AM"/>
        </w:rPr>
        <w:t xml:space="preserve">    </w:t>
      </w:r>
      <w:r w:rsidRPr="003630D5">
        <w:rPr>
          <w:rFonts w:ascii="Sylfaen" w:eastAsia="Calibri" w:hAnsi="Sylfaen" w:cs="Times New Roman"/>
          <w:b/>
          <w:bCs/>
          <w:color w:val="000000" w:themeColor="text1"/>
          <w:lang w:val="hy-AM"/>
        </w:rPr>
        <w:t>Իրավական ակտի ընդունման կապակցությամբ այլ իրավական ակտերի ընդունման անհրաժեշտության մասին.</w:t>
      </w:r>
      <w:r w:rsidRPr="003630D5">
        <w:rPr>
          <w:rFonts w:ascii="Sylfaen" w:eastAsia="Calibri" w:hAnsi="Sylfaen" w:cs="Times New Roman"/>
          <w:b/>
          <w:bCs/>
          <w:color w:val="000000" w:themeColor="text1"/>
          <w:lang w:val="hy-AM"/>
        </w:rPr>
        <w:tab/>
      </w:r>
    </w:p>
    <w:p w14:paraId="153B5A24" w14:textId="77777777" w:rsidR="00C5160B" w:rsidRPr="000268A3" w:rsidRDefault="00C5160B" w:rsidP="00C5160B">
      <w:pPr>
        <w:shd w:val="clear" w:color="auto" w:fill="FFFFFF"/>
        <w:jc w:val="both"/>
        <w:textAlignment w:val="baseline"/>
        <w:rPr>
          <w:rFonts w:ascii="Sylfaen" w:eastAsia="Calibri" w:hAnsi="Sylfaen" w:cs="Times New Roman"/>
          <w:color w:val="000000" w:themeColor="text1"/>
          <w:lang w:val="hy-AM"/>
        </w:rPr>
      </w:pPr>
      <w:r w:rsidRPr="000268A3">
        <w:rPr>
          <w:rFonts w:ascii="Sylfaen" w:eastAsia="Calibri" w:hAnsi="Sylfaen" w:cs="Times New Roman"/>
          <w:color w:val="000000" w:themeColor="text1"/>
          <w:lang w:val="hy-AM"/>
        </w:rPr>
        <w:t xml:space="preserve">    Ավագանու որոշման նախագծի ընդունումն այլ իրավական ակտերի ընդունման կամ փոփոխություններ կատարելու անհրաժեշտություն չի առաջացնում:</w:t>
      </w:r>
    </w:p>
    <w:p w14:paraId="20FDDDF6" w14:textId="77777777" w:rsidR="00C5160B" w:rsidRPr="003630D5" w:rsidRDefault="00C5160B" w:rsidP="00C5160B">
      <w:pPr>
        <w:shd w:val="clear" w:color="auto" w:fill="FFFFFF"/>
        <w:spacing w:after="0"/>
        <w:jc w:val="both"/>
        <w:textAlignment w:val="baseline"/>
        <w:rPr>
          <w:rFonts w:ascii="Sylfaen" w:eastAsia="Calibri" w:hAnsi="Sylfaen" w:cs="Times New Roman"/>
          <w:b/>
          <w:bCs/>
          <w:color w:val="000000" w:themeColor="text1"/>
          <w:lang w:val="hy-AM"/>
        </w:rPr>
      </w:pPr>
      <w:r w:rsidRPr="003630D5">
        <w:rPr>
          <w:rFonts w:ascii="Sylfaen" w:eastAsia="Calibri" w:hAnsi="Sylfaen" w:cs="Times New Roman"/>
          <w:b/>
          <w:bCs/>
          <w:color w:val="000000" w:themeColor="text1"/>
          <w:lang w:val="hy-AM"/>
        </w:rPr>
        <w:t xml:space="preserve">    Իրավական ակտի ընդունման կապակցությամբ  բյուջեում եկամուտների և ծախսերի ավելացման կամ նվազեցման մասին.</w:t>
      </w:r>
      <w:r w:rsidRPr="003630D5">
        <w:rPr>
          <w:rFonts w:ascii="Sylfaen" w:eastAsia="Calibri" w:hAnsi="Sylfaen" w:cs="Times New Roman"/>
          <w:b/>
          <w:bCs/>
          <w:color w:val="000000" w:themeColor="text1"/>
          <w:lang w:val="hy-AM"/>
        </w:rPr>
        <w:tab/>
      </w:r>
    </w:p>
    <w:p w14:paraId="4638F9C3" w14:textId="77777777" w:rsidR="00C5160B" w:rsidRPr="000268A3" w:rsidRDefault="00C5160B" w:rsidP="00C5160B">
      <w:pPr>
        <w:shd w:val="clear" w:color="auto" w:fill="FFFFFF"/>
        <w:spacing w:after="0"/>
        <w:jc w:val="both"/>
        <w:textAlignment w:val="baseline"/>
        <w:rPr>
          <w:rFonts w:ascii="Sylfaen" w:eastAsia="Calibri" w:hAnsi="Sylfaen" w:cs="Times New Roman"/>
          <w:color w:val="000000" w:themeColor="text1"/>
          <w:lang w:val="hy-AM"/>
        </w:rPr>
      </w:pPr>
      <w:r w:rsidRPr="000268A3">
        <w:rPr>
          <w:rFonts w:ascii="Sylfaen" w:eastAsia="Calibri" w:hAnsi="Sylfaen" w:cs="Times New Roman"/>
          <w:color w:val="000000" w:themeColor="text1"/>
          <w:lang w:val="hy-AM"/>
        </w:rPr>
        <w:t xml:space="preserve">     Ավագանու որոշման նախագծի ընդունման կապակցությամբ համայնքի բյուջեում եկամուտների էական ավելացում է նախատեսվում:</w:t>
      </w:r>
    </w:p>
    <w:p w14:paraId="12D28E0D" w14:textId="77777777" w:rsidR="00C5160B" w:rsidRPr="003630D5" w:rsidRDefault="00C5160B" w:rsidP="00C5160B">
      <w:pPr>
        <w:shd w:val="clear" w:color="auto" w:fill="FFFFFF"/>
        <w:spacing w:before="240" w:after="0"/>
        <w:jc w:val="both"/>
        <w:textAlignment w:val="baseline"/>
        <w:rPr>
          <w:rFonts w:ascii="Sylfaen" w:eastAsia="Calibri" w:hAnsi="Sylfaen" w:cs="Times New Roman"/>
          <w:b/>
          <w:bCs/>
          <w:color w:val="000000" w:themeColor="text1"/>
          <w:lang w:val="hy-AM"/>
        </w:rPr>
      </w:pPr>
      <w:r w:rsidRPr="000268A3">
        <w:rPr>
          <w:rFonts w:ascii="Sylfaen" w:eastAsia="Calibri" w:hAnsi="Sylfaen" w:cs="Times New Roman"/>
          <w:color w:val="000000" w:themeColor="text1"/>
          <w:lang w:val="hy-AM"/>
        </w:rPr>
        <w:t xml:space="preserve">  </w:t>
      </w:r>
      <w:r w:rsidRPr="003630D5">
        <w:rPr>
          <w:rFonts w:ascii="Sylfaen" w:eastAsia="Calibri" w:hAnsi="Sylfaen" w:cs="Times New Roman"/>
          <w:b/>
          <w:bCs/>
          <w:color w:val="000000" w:themeColor="text1"/>
          <w:lang w:val="hy-AM"/>
        </w:rPr>
        <w:t>Նախագծով առաջարկվող կարգավորումների բնույթն ու նպատակը.</w:t>
      </w:r>
      <w:r w:rsidRPr="003630D5">
        <w:rPr>
          <w:rFonts w:ascii="Sylfaen" w:eastAsia="Calibri" w:hAnsi="Sylfaen" w:cs="Times New Roman"/>
          <w:b/>
          <w:bCs/>
          <w:color w:val="000000" w:themeColor="text1"/>
          <w:lang w:val="hy-AM"/>
        </w:rPr>
        <w:tab/>
      </w:r>
    </w:p>
    <w:p w14:paraId="32A044E4" w14:textId="77777777" w:rsidR="00C5160B" w:rsidRPr="000268A3" w:rsidRDefault="00C5160B" w:rsidP="00C5160B">
      <w:pPr>
        <w:shd w:val="clear" w:color="auto" w:fill="FFFFFF"/>
        <w:jc w:val="both"/>
        <w:textAlignment w:val="baseline"/>
        <w:rPr>
          <w:rFonts w:ascii="Sylfaen" w:eastAsia="Calibri" w:hAnsi="Sylfaen" w:cs="Times New Roman"/>
          <w:color w:val="000000" w:themeColor="text1"/>
          <w:lang w:val="hy-AM"/>
        </w:rPr>
      </w:pPr>
      <w:r w:rsidRPr="000268A3">
        <w:rPr>
          <w:rFonts w:ascii="Sylfaen" w:eastAsia="Calibri" w:hAnsi="Sylfaen" w:cs="Times New Roman"/>
          <w:color w:val="000000" w:themeColor="text1"/>
          <w:lang w:val="hy-AM"/>
        </w:rPr>
        <w:t>Նախագիծը կրում է անհատական բնույթ և նպատակ ունի օրենքով սահմանված կարգով համայնքային և պետական սեփականություն հանդիսացող ոչ գյուղատնտեսական նշանակության հողերը տրամադրել վարձակալության։</w:t>
      </w:r>
    </w:p>
    <w:p w14:paraId="497FB332" w14:textId="77777777" w:rsidR="00C5160B" w:rsidRPr="003630D5" w:rsidRDefault="00C5160B" w:rsidP="00C5160B">
      <w:pPr>
        <w:shd w:val="clear" w:color="auto" w:fill="FFFFFF"/>
        <w:spacing w:after="0"/>
        <w:jc w:val="both"/>
        <w:textAlignment w:val="baseline"/>
        <w:rPr>
          <w:rFonts w:ascii="Sylfaen" w:eastAsia="Calibri" w:hAnsi="Sylfaen" w:cs="Times New Roman"/>
          <w:b/>
          <w:bCs/>
          <w:color w:val="000000" w:themeColor="text1"/>
          <w:lang w:val="hy-AM"/>
        </w:rPr>
      </w:pPr>
      <w:r w:rsidRPr="003630D5">
        <w:rPr>
          <w:rFonts w:ascii="Sylfaen" w:eastAsia="Calibri" w:hAnsi="Sylfaen" w:cs="Times New Roman"/>
          <w:b/>
          <w:bCs/>
          <w:color w:val="000000" w:themeColor="text1"/>
          <w:lang w:val="hy-AM"/>
        </w:rPr>
        <w:t xml:space="preserve">    Իրավական ակտի կիրառման դեպքում ակնկալվող արդյունքը.</w:t>
      </w:r>
      <w:r w:rsidRPr="003630D5">
        <w:rPr>
          <w:rFonts w:ascii="Sylfaen" w:eastAsia="Calibri" w:hAnsi="Sylfaen" w:cs="Times New Roman"/>
          <w:b/>
          <w:bCs/>
          <w:color w:val="000000" w:themeColor="text1"/>
          <w:lang w:val="hy-AM"/>
        </w:rPr>
        <w:tab/>
      </w:r>
    </w:p>
    <w:p w14:paraId="387A7AEE" w14:textId="430A733C" w:rsidR="003B02EA" w:rsidRPr="00C5160B" w:rsidRDefault="00C5160B" w:rsidP="00C5160B">
      <w:pPr>
        <w:rPr>
          <w:lang w:val="hy-AM"/>
        </w:rPr>
      </w:pPr>
      <w:r w:rsidRPr="000268A3">
        <w:rPr>
          <w:rFonts w:ascii="Sylfaen" w:eastAsia="Calibri" w:hAnsi="Sylfaen" w:cs="Times New Roman"/>
          <w:color w:val="000000" w:themeColor="text1"/>
          <w:lang w:val="hy-AM"/>
        </w:rPr>
        <w:t xml:space="preserve">    Նախագծի ընդունման արդյունքում ակնկալվում է գործող օրենսդրությամբ նախատեսված պահանջներին համապատասխան ապահովել համայնքային և պետական սեփականություն հանդիսացող ոչ գյուղատնտեսական նշանակության հողերի վարձակալության տրամադրելու գործընթացները և արդյունավետ օգտագործումը։</w:t>
      </w:r>
      <w:r w:rsidRPr="000268A3">
        <w:rPr>
          <w:rFonts w:ascii="Sylfaen" w:eastAsia="Calibri" w:hAnsi="Sylfaen" w:cs="Times New Roman"/>
          <w:color w:val="000000" w:themeColor="text1"/>
          <w:lang w:val="hy-AM"/>
        </w:rPr>
        <w:tab/>
      </w:r>
    </w:p>
    <w:sectPr w:rsidR="003B02EA" w:rsidRPr="00C5160B" w:rsidSect="00283299">
      <w:pgSz w:w="11906" w:h="16838"/>
      <w:pgMar w:top="568" w:right="850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065864"/>
    <w:multiLevelType w:val="hybridMultilevel"/>
    <w:tmpl w:val="2772A5AA"/>
    <w:lvl w:ilvl="0" w:tplc="9348C146">
      <w:start w:val="2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2FF106A"/>
    <w:multiLevelType w:val="multilevel"/>
    <w:tmpl w:val="AF549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3D251C"/>
    <w:multiLevelType w:val="hybridMultilevel"/>
    <w:tmpl w:val="DFBCAFD4"/>
    <w:lvl w:ilvl="0" w:tplc="0409000F">
      <w:start w:val="3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4769A4"/>
    <w:multiLevelType w:val="hybridMultilevel"/>
    <w:tmpl w:val="71B83F4E"/>
    <w:lvl w:ilvl="0" w:tplc="0409000F">
      <w:start w:val="3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2A60C8"/>
    <w:multiLevelType w:val="hybridMultilevel"/>
    <w:tmpl w:val="224868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2C517F"/>
    <w:multiLevelType w:val="multilevel"/>
    <w:tmpl w:val="3EEC71AC"/>
    <w:lvl w:ilvl="0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6" w15:restartNumberingAfterBreak="0">
    <w:nsid w:val="1EC35D8A"/>
    <w:multiLevelType w:val="multilevel"/>
    <w:tmpl w:val="7B5019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8563125"/>
    <w:multiLevelType w:val="multilevel"/>
    <w:tmpl w:val="325E8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32A5430"/>
    <w:multiLevelType w:val="hybridMultilevel"/>
    <w:tmpl w:val="62BAD15E"/>
    <w:lvl w:ilvl="0" w:tplc="0409000F">
      <w:start w:val="3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E40EE5"/>
    <w:multiLevelType w:val="multilevel"/>
    <w:tmpl w:val="51189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E6956FB"/>
    <w:multiLevelType w:val="multilevel"/>
    <w:tmpl w:val="299CA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B852A8E"/>
    <w:multiLevelType w:val="hybridMultilevel"/>
    <w:tmpl w:val="AE5C8B26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>
      <w:start w:val="1"/>
      <w:numFmt w:val="lowerLetter"/>
      <w:lvlText w:val="%2."/>
      <w:lvlJc w:val="left"/>
      <w:pPr>
        <w:ind w:left="1170" w:hanging="360"/>
      </w:pPr>
    </w:lvl>
    <w:lvl w:ilvl="2" w:tplc="0409001B">
      <w:start w:val="1"/>
      <w:numFmt w:val="lowerRoman"/>
      <w:lvlText w:val="%3."/>
      <w:lvlJc w:val="right"/>
      <w:pPr>
        <w:ind w:left="1890" w:hanging="180"/>
      </w:pPr>
    </w:lvl>
    <w:lvl w:ilvl="3" w:tplc="0409000F">
      <w:start w:val="1"/>
      <w:numFmt w:val="decimal"/>
      <w:lvlText w:val="%4."/>
      <w:lvlJc w:val="left"/>
      <w:pPr>
        <w:ind w:left="2610" w:hanging="360"/>
      </w:pPr>
    </w:lvl>
    <w:lvl w:ilvl="4" w:tplc="04090019">
      <w:start w:val="1"/>
      <w:numFmt w:val="lowerLetter"/>
      <w:lvlText w:val="%5."/>
      <w:lvlJc w:val="left"/>
      <w:pPr>
        <w:ind w:left="3330" w:hanging="360"/>
      </w:pPr>
    </w:lvl>
    <w:lvl w:ilvl="5" w:tplc="0409001B">
      <w:start w:val="1"/>
      <w:numFmt w:val="lowerRoman"/>
      <w:lvlText w:val="%6."/>
      <w:lvlJc w:val="right"/>
      <w:pPr>
        <w:ind w:left="4050" w:hanging="180"/>
      </w:pPr>
    </w:lvl>
    <w:lvl w:ilvl="6" w:tplc="0409000F">
      <w:start w:val="1"/>
      <w:numFmt w:val="decimal"/>
      <w:lvlText w:val="%7."/>
      <w:lvlJc w:val="left"/>
      <w:pPr>
        <w:ind w:left="4770" w:hanging="360"/>
      </w:pPr>
    </w:lvl>
    <w:lvl w:ilvl="7" w:tplc="04090019">
      <w:start w:val="1"/>
      <w:numFmt w:val="lowerLetter"/>
      <w:lvlText w:val="%8."/>
      <w:lvlJc w:val="left"/>
      <w:pPr>
        <w:ind w:left="5490" w:hanging="360"/>
      </w:pPr>
    </w:lvl>
    <w:lvl w:ilvl="8" w:tplc="0409001B">
      <w:start w:val="1"/>
      <w:numFmt w:val="lowerRoman"/>
      <w:lvlText w:val="%9."/>
      <w:lvlJc w:val="right"/>
      <w:pPr>
        <w:ind w:left="6210" w:hanging="180"/>
      </w:pPr>
    </w:lvl>
  </w:abstractNum>
  <w:abstractNum w:abstractNumId="12" w15:restartNumberingAfterBreak="0">
    <w:nsid w:val="77A01521"/>
    <w:multiLevelType w:val="multilevel"/>
    <w:tmpl w:val="85D47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3"/>
  </w:num>
  <w:num w:numId="5">
    <w:abstractNumId w:val="8"/>
  </w:num>
  <w:num w:numId="6">
    <w:abstractNumId w:val="2"/>
  </w:num>
  <w:num w:numId="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10"/>
  </w:num>
  <w:num w:numId="10">
    <w:abstractNumId w:val="7"/>
  </w:num>
  <w:num w:numId="11">
    <w:abstractNumId w:val="1"/>
  </w:num>
  <w:num w:numId="12">
    <w:abstractNumId w:val="4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4AFC"/>
    <w:rsid w:val="000259A8"/>
    <w:rsid w:val="00033F39"/>
    <w:rsid w:val="00090E5F"/>
    <w:rsid w:val="000C0D21"/>
    <w:rsid w:val="000D26D5"/>
    <w:rsid w:val="000D3269"/>
    <w:rsid w:val="000E064D"/>
    <w:rsid w:val="000E7B07"/>
    <w:rsid w:val="001069BD"/>
    <w:rsid w:val="00114C1C"/>
    <w:rsid w:val="00115DCF"/>
    <w:rsid w:val="00134FC0"/>
    <w:rsid w:val="0015772E"/>
    <w:rsid w:val="00172508"/>
    <w:rsid w:val="001740A2"/>
    <w:rsid w:val="0017703D"/>
    <w:rsid w:val="00181268"/>
    <w:rsid w:val="00181C12"/>
    <w:rsid w:val="00183E34"/>
    <w:rsid w:val="0019597F"/>
    <w:rsid w:val="001A30A1"/>
    <w:rsid w:val="001B31E6"/>
    <w:rsid w:val="001C735B"/>
    <w:rsid w:val="001F585D"/>
    <w:rsid w:val="001F754F"/>
    <w:rsid w:val="002046F0"/>
    <w:rsid w:val="00206155"/>
    <w:rsid w:val="00214AFC"/>
    <w:rsid w:val="00222150"/>
    <w:rsid w:val="00241ABD"/>
    <w:rsid w:val="00256CA6"/>
    <w:rsid w:val="00256F91"/>
    <w:rsid w:val="00275ACC"/>
    <w:rsid w:val="00280874"/>
    <w:rsid w:val="00283299"/>
    <w:rsid w:val="002B6CE8"/>
    <w:rsid w:val="002E0734"/>
    <w:rsid w:val="002E0F42"/>
    <w:rsid w:val="00321272"/>
    <w:rsid w:val="00334E5D"/>
    <w:rsid w:val="0034411D"/>
    <w:rsid w:val="003510D2"/>
    <w:rsid w:val="00362CA7"/>
    <w:rsid w:val="0036647F"/>
    <w:rsid w:val="00372F92"/>
    <w:rsid w:val="0037376C"/>
    <w:rsid w:val="00377E11"/>
    <w:rsid w:val="00382BFF"/>
    <w:rsid w:val="00386064"/>
    <w:rsid w:val="00387E0F"/>
    <w:rsid w:val="003B02EA"/>
    <w:rsid w:val="003B1C33"/>
    <w:rsid w:val="003C198B"/>
    <w:rsid w:val="003C49C3"/>
    <w:rsid w:val="003F216A"/>
    <w:rsid w:val="003F760E"/>
    <w:rsid w:val="00403B84"/>
    <w:rsid w:val="0042280C"/>
    <w:rsid w:val="004311E7"/>
    <w:rsid w:val="00444646"/>
    <w:rsid w:val="00471352"/>
    <w:rsid w:val="004816A0"/>
    <w:rsid w:val="00483444"/>
    <w:rsid w:val="004A766D"/>
    <w:rsid w:val="004B1496"/>
    <w:rsid w:val="004E76AD"/>
    <w:rsid w:val="004F537C"/>
    <w:rsid w:val="0051798B"/>
    <w:rsid w:val="00517C8D"/>
    <w:rsid w:val="00525235"/>
    <w:rsid w:val="00541B6C"/>
    <w:rsid w:val="00583DBC"/>
    <w:rsid w:val="00592403"/>
    <w:rsid w:val="005D6877"/>
    <w:rsid w:val="005D7699"/>
    <w:rsid w:val="005F07D7"/>
    <w:rsid w:val="005F70B9"/>
    <w:rsid w:val="00610642"/>
    <w:rsid w:val="00611BC3"/>
    <w:rsid w:val="00632D84"/>
    <w:rsid w:val="00637DD9"/>
    <w:rsid w:val="006431B5"/>
    <w:rsid w:val="006675CF"/>
    <w:rsid w:val="00672E09"/>
    <w:rsid w:val="00677D07"/>
    <w:rsid w:val="00683516"/>
    <w:rsid w:val="00687F74"/>
    <w:rsid w:val="006968AA"/>
    <w:rsid w:val="006A0973"/>
    <w:rsid w:val="006B7BCE"/>
    <w:rsid w:val="006F291B"/>
    <w:rsid w:val="00723F31"/>
    <w:rsid w:val="00733F25"/>
    <w:rsid w:val="007549AC"/>
    <w:rsid w:val="0076408A"/>
    <w:rsid w:val="007958E8"/>
    <w:rsid w:val="007A455D"/>
    <w:rsid w:val="007A5E45"/>
    <w:rsid w:val="007E1227"/>
    <w:rsid w:val="007E2AA4"/>
    <w:rsid w:val="008107B4"/>
    <w:rsid w:val="00827F27"/>
    <w:rsid w:val="00886A8B"/>
    <w:rsid w:val="008B14E7"/>
    <w:rsid w:val="008D0E71"/>
    <w:rsid w:val="008D61D5"/>
    <w:rsid w:val="008E6FBD"/>
    <w:rsid w:val="008E7CF5"/>
    <w:rsid w:val="008F1C40"/>
    <w:rsid w:val="009054A7"/>
    <w:rsid w:val="00934FEB"/>
    <w:rsid w:val="00935214"/>
    <w:rsid w:val="00935ABF"/>
    <w:rsid w:val="00936229"/>
    <w:rsid w:val="00947908"/>
    <w:rsid w:val="00951193"/>
    <w:rsid w:val="00956463"/>
    <w:rsid w:val="00976962"/>
    <w:rsid w:val="009C32F5"/>
    <w:rsid w:val="009E08AD"/>
    <w:rsid w:val="009F5453"/>
    <w:rsid w:val="009F79A6"/>
    <w:rsid w:val="00A0037C"/>
    <w:rsid w:val="00A066C4"/>
    <w:rsid w:val="00A25722"/>
    <w:rsid w:val="00A325EF"/>
    <w:rsid w:val="00A35172"/>
    <w:rsid w:val="00A6602A"/>
    <w:rsid w:val="00A809D3"/>
    <w:rsid w:val="00A8441A"/>
    <w:rsid w:val="00A90CF6"/>
    <w:rsid w:val="00A942DF"/>
    <w:rsid w:val="00A975E7"/>
    <w:rsid w:val="00AA49BB"/>
    <w:rsid w:val="00B0269C"/>
    <w:rsid w:val="00B229D0"/>
    <w:rsid w:val="00B673FC"/>
    <w:rsid w:val="00BB0816"/>
    <w:rsid w:val="00BB5ECF"/>
    <w:rsid w:val="00BC5D2F"/>
    <w:rsid w:val="00BC69C4"/>
    <w:rsid w:val="00BE1C02"/>
    <w:rsid w:val="00BF468A"/>
    <w:rsid w:val="00BF5C49"/>
    <w:rsid w:val="00C02E9D"/>
    <w:rsid w:val="00C128E6"/>
    <w:rsid w:val="00C136E9"/>
    <w:rsid w:val="00C16C3A"/>
    <w:rsid w:val="00C179D1"/>
    <w:rsid w:val="00C31EE8"/>
    <w:rsid w:val="00C5160B"/>
    <w:rsid w:val="00C54BC8"/>
    <w:rsid w:val="00C5645C"/>
    <w:rsid w:val="00C61D40"/>
    <w:rsid w:val="00C72B41"/>
    <w:rsid w:val="00CA3E9F"/>
    <w:rsid w:val="00CA5542"/>
    <w:rsid w:val="00CD14C2"/>
    <w:rsid w:val="00CD2127"/>
    <w:rsid w:val="00D05660"/>
    <w:rsid w:val="00D06A0E"/>
    <w:rsid w:val="00D33CBF"/>
    <w:rsid w:val="00D6037E"/>
    <w:rsid w:val="00D77CB0"/>
    <w:rsid w:val="00D8676D"/>
    <w:rsid w:val="00DA5385"/>
    <w:rsid w:val="00DB41E8"/>
    <w:rsid w:val="00DD3723"/>
    <w:rsid w:val="00DD5CC4"/>
    <w:rsid w:val="00DD6F61"/>
    <w:rsid w:val="00DE00FF"/>
    <w:rsid w:val="00E07A52"/>
    <w:rsid w:val="00E15437"/>
    <w:rsid w:val="00E31291"/>
    <w:rsid w:val="00E410BA"/>
    <w:rsid w:val="00E42F84"/>
    <w:rsid w:val="00E46CF7"/>
    <w:rsid w:val="00E551D6"/>
    <w:rsid w:val="00E62886"/>
    <w:rsid w:val="00E654A0"/>
    <w:rsid w:val="00E66D0D"/>
    <w:rsid w:val="00E82739"/>
    <w:rsid w:val="00E87776"/>
    <w:rsid w:val="00E9468F"/>
    <w:rsid w:val="00EA54C2"/>
    <w:rsid w:val="00EA62D4"/>
    <w:rsid w:val="00EA6D1B"/>
    <w:rsid w:val="00EB4439"/>
    <w:rsid w:val="00ED5CE2"/>
    <w:rsid w:val="00EF4030"/>
    <w:rsid w:val="00F02807"/>
    <w:rsid w:val="00F20C6B"/>
    <w:rsid w:val="00F458E7"/>
    <w:rsid w:val="00F52A42"/>
    <w:rsid w:val="00F54975"/>
    <w:rsid w:val="00F75020"/>
    <w:rsid w:val="00F82BA3"/>
    <w:rsid w:val="00F904DD"/>
    <w:rsid w:val="00F91EA5"/>
    <w:rsid w:val="00FA3D1B"/>
    <w:rsid w:val="00FA5333"/>
    <w:rsid w:val="00FC7B28"/>
    <w:rsid w:val="00FD28F8"/>
    <w:rsid w:val="00FE4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5701D0"/>
  <w15:chartTrackingRefBased/>
  <w15:docId w15:val="{94C16F9A-A609-4828-AD66-E3431FA2E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160B"/>
  </w:style>
  <w:style w:type="paragraph" w:styleId="4">
    <w:name w:val="heading 4"/>
    <w:basedOn w:val="a"/>
    <w:next w:val="a"/>
    <w:link w:val="40"/>
    <w:uiPriority w:val="9"/>
    <w:unhideWhenUsed/>
    <w:qFormat/>
    <w:rsid w:val="004E76AD"/>
    <w:pPr>
      <w:keepNext/>
      <w:keepLines/>
      <w:spacing w:before="40" w:after="0" w:line="252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107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"/>
    <w:basedOn w:val="a"/>
    <w:link w:val="a5"/>
    <w:uiPriority w:val="99"/>
    <w:unhideWhenUsed/>
    <w:qFormat/>
    <w:rsid w:val="00444646"/>
    <w:rPr>
      <w:rFonts w:ascii="Times New Roman" w:hAnsi="Times New Roman" w:cs="Times New Roman"/>
      <w:sz w:val="24"/>
      <w:szCs w:val="24"/>
    </w:rPr>
  </w:style>
  <w:style w:type="table" w:customStyle="1" w:styleId="1">
    <w:name w:val="Сетка таблицы1"/>
    <w:basedOn w:val="a1"/>
    <w:next w:val="a3"/>
    <w:uiPriority w:val="39"/>
    <w:rsid w:val="00D0566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C02E9D"/>
    <w:rPr>
      <w:color w:val="0563C1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C02E9D"/>
    <w:rPr>
      <w:color w:val="605E5C"/>
      <w:shd w:val="clear" w:color="auto" w:fill="E1DFDD"/>
    </w:rPr>
  </w:style>
  <w:style w:type="paragraph" w:styleId="a7">
    <w:name w:val="List Paragraph"/>
    <w:aliases w:val="Akapit z listą BS,List Paragraph 1,List_Paragraph,Multilevel para_II,List Paragraph (numbered (a)),OBC Bullet,List Paragraph11,Normal numbered,List Paragraph1,Bullet1,Bullets,References,IBL List Paragraph,List Paragraph nowy,Resume Title"/>
    <w:basedOn w:val="a"/>
    <w:link w:val="a8"/>
    <w:uiPriority w:val="34"/>
    <w:qFormat/>
    <w:rsid w:val="004B1496"/>
    <w:pPr>
      <w:ind w:left="720"/>
      <w:contextualSpacing/>
    </w:pPr>
  </w:style>
  <w:style w:type="character" w:customStyle="1" w:styleId="a8">
    <w:name w:val="Абзац списка Знак"/>
    <w:aliases w:val="Akapit z listą BS Знак,List Paragraph 1 Знак,List_Paragraph Знак,Multilevel para_II Знак,List Paragraph (numbered (a)) Знак,OBC Bullet Знак,List Paragraph11 Знак,Normal numbered Знак,List Paragraph1 Знак,Bullet1 Знак,Bullets Знак"/>
    <w:link w:val="a7"/>
    <w:uiPriority w:val="34"/>
    <w:qFormat/>
    <w:locked/>
    <w:rsid w:val="00E654A0"/>
  </w:style>
  <w:style w:type="character" w:styleId="a9">
    <w:name w:val="annotation reference"/>
    <w:basedOn w:val="a0"/>
    <w:uiPriority w:val="99"/>
    <w:semiHidden/>
    <w:unhideWhenUsed/>
    <w:rsid w:val="00A90CF6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A90CF6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A90CF6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A90CF6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A90CF6"/>
    <w:rPr>
      <w:b/>
      <w:bCs/>
      <w:sz w:val="20"/>
      <w:szCs w:val="20"/>
    </w:rPr>
  </w:style>
  <w:style w:type="character" w:styleId="ae">
    <w:name w:val="Unresolved Mention"/>
    <w:basedOn w:val="a0"/>
    <w:uiPriority w:val="99"/>
    <w:semiHidden/>
    <w:unhideWhenUsed/>
    <w:rsid w:val="00EA6D1B"/>
    <w:rPr>
      <w:color w:val="605E5C"/>
      <w:shd w:val="clear" w:color="auto" w:fill="E1DFDD"/>
    </w:rPr>
  </w:style>
  <w:style w:type="character" w:customStyle="1" w:styleId="a5">
    <w:name w:val="Обычный (Интернет) Знак"/>
    <w:aliases w:val="Обычный (веб) Знак Знак Знак1,Знак Знак Знак Знак Знак,Знак Знак1 Знак,Обычный (веб) Знак Знак Знак Знак,Знак Знак Знак1 Знак Знак Знак Знак Знак Знак,Знак1 Знак,webb Знак"/>
    <w:link w:val="a4"/>
    <w:uiPriority w:val="99"/>
    <w:locked/>
    <w:rsid w:val="005F70B9"/>
    <w:rPr>
      <w:rFonts w:ascii="Times New Roman" w:hAnsi="Times New Roman" w:cs="Times New Roman"/>
      <w:sz w:val="24"/>
      <w:szCs w:val="24"/>
    </w:rPr>
  </w:style>
  <w:style w:type="character" w:styleId="af">
    <w:name w:val="Strong"/>
    <w:basedOn w:val="a0"/>
    <w:uiPriority w:val="22"/>
    <w:qFormat/>
    <w:rsid w:val="005F70B9"/>
    <w:rPr>
      <w:b/>
      <w:bCs/>
    </w:rPr>
  </w:style>
  <w:style w:type="character" w:customStyle="1" w:styleId="40">
    <w:name w:val="Заголовок 4 Знак"/>
    <w:basedOn w:val="a0"/>
    <w:link w:val="4"/>
    <w:uiPriority w:val="9"/>
    <w:rsid w:val="004E76AD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2">
    <w:name w:val="Основной текст (2)_"/>
    <w:basedOn w:val="a0"/>
    <w:link w:val="20"/>
    <w:locked/>
    <w:rsid w:val="00241ABD"/>
    <w:rPr>
      <w:rFonts w:ascii="Arial" w:eastAsia="Arial" w:hAnsi="Arial" w:cs="Arial"/>
    </w:rPr>
  </w:style>
  <w:style w:type="paragraph" w:customStyle="1" w:styleId="20">
    <w:name w:val="Основной текст (2)"/>
    <w:basedOn w:val="a"/>
    <w:link w:val="2"/>
    <w:rsid w:val="00241ABD"/>
    <w:pPr>
      <w:widowControl w:val="0"/>
      <w:spacing w:after="0" w:line="240" w:lineRule="auto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599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2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9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8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1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45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034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233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581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0976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9405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10958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308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774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3071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950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13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111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014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083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0807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4877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44245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35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6962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8510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070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85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289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48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69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0305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3596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7006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548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0126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8713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38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93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866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893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271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1299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3911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986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2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318</Words>
  <Characters>1814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User4ID</dc:creator>
  <cp:keywords/>
  <dc:description/>
  <cp:lastModifiedBy>Anahit</cp:lastModifiedBy>
  <cp:revision>21</cp:revision>
  <cp:lastPrinted>2025-10-20T12:47:00Z</cp:lastPrinted>
  <dcterms:created xsi:type="dcterms:W3CDTF">2025-10-20T10:08:00Z</dcterms:created>
  <dcterms:modified xsi:type="dcterms:W3CDTF">2025-11-19T06:06:00Z</dcterms:modified>
</cp:coreProperties>
</file>