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 w:rsidRPr="003F6510">
        <w:rPr>
          <w:rFonts w:ascii="GHEA Mariam" w:hAnsi="GHEA Mariam"/>
          <w:sz w:val="20"/>
          <w:szCs w:val="20"/>
        </w:rPr>
        <w:t>Հավելված</w:t>
      </w:r>
    </w:p>
    <w:p w:rsidR="003F6510" w:rsidRP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>
        <w:rPr>
          <w:rFonts w:ascii="GHEA Mariam" w:hAnsi="GHEA Mariam"/>
          <w:sz w:val="20"/>
          <w:szCs w:val="20"/>
        </w:rPr>
        <w:t>Թալին համայնքի ավագանու</w:t>
      </w:r>
    </w:p>
    <w:p w:rsidR="003F6510" w:rsidRPr="003F6510" w:rsidRDefault="003F6510" w:rsidP="003F6510">
      <w:pPr>
        <w:jc w:val="right"/>
        <w:rPr>
          <w:rFonts w:ascii="GHEA Mariam" w:hAnsi="GHEA Mariam"/>
          <w:sz w:val="20"/>
          <w:szCs w:val="20"/>
        </w:rPr>
      </w:pPr>
      <w:r w:rsidRPr="003F6510">
        <w:rPr>
          <w:rFonts w:ascii="GHEA Mariam" w:hAnsi="GHEA Mariam"/>
          <w:sz w:val="20"/>
          <w:szCs w:val="20"/>
        </w:rPr>
        <w:t xml:space="preserve">29 հունվարի 2019թ. </w:t>
      </w:r>
      <w:r w:rsidRPr="003F6510">
        <w:rPr>
          <w:rFonts w:ascii="GHEA Mariam" w:hAnsi="GHEA Mariam"/>
          <w:sz w:val="20"/>
          <w:szCs w:val="20"/>
          <w:lang w:val="en-US"/>
        </w:rPr>
        <w:t>N</w:t>
      </w:r>
      <w:r w:rsidRPr="003F6510">
        <w:rPr>
          <w:rFonts w:ascii="GHEA Mariam" w:hAnsi="GHEA Mariam"/>
          <w:sz w:val="20"/>
          <w:szCs w:val="20"/>
        </w:rPr>
        <w:t xml:space="preserve">      -Ա որոշում</w:t>
      </w:r>
    </w:p>
    <w:p w:rsid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3F6510" w:rsidRPr="003F6510" w:rsidRDefault="003F6510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left="-426" w:firstLine="142"/>
        <w:jc w:val="center"/>
        <w:rPr>
          <w:rFonts w:ascii="GHEA Mariam" w:hAnsi="GHEA Mariam"/>
          <w:sz w:val="24"/>
          <w:szCs w:val="24"/>
        </w:rPr>
      </w:pPr>
      <w:r w:rsidRPr="00BA5CBC">
        <w:rPr>
          <w:rFonts w:ascii="GHEA Mariam" w:hAnsi="GHEA Mariam"/>
          <w:noProof/>
          <w:sz w:val="24"/>
          <w:szCs w:val="24"/>
          <w:lang w:eastAsia="ru-RU"/>
        </w:rPr>
        <w:drawing>
          <wp:inline distT="0" distB="0" distL="0" distR="0">
            <wp:extent cx="3257080" cy="3240000"/>
            <wp:effectExtent l="19050" t="0" r="470" b="0"/>
            <wp:docPr id="2" name="Picture 1" descr="http://2.bp.blogspot.com/-iEiwAFvpXOA/UOWx1Y94dZI/AAAAAAAAADI/4_sQjFQBLxo/s1600/patmutyun_k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iEiwAFvpXOA/UOWx1Y94dZI/AAAAAAAAADI/4_sQjFQBLxo/s1600/patmutyun_ker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8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D36604" w:rsidRPr="00D36604" w:rsidRDefault="00D36604" w:rsidP="00D36604">
      <w:pPr>
        <w:ind w:firstLine="284"/>
        <w:jc w:val="center"/>
        <w:rPr>
          <w:rFonts w:ascii="GHEA Mariam" w:hAnsi="GHEA Mariam"/>
          <w:b/>
          <w:sz w:val="40"/>
          <w:szCs w:val="40"/>
        </w:rPr>
      </w:pPr>
      <w:r w:rsidRPr="00D36604">
        <w:rPr>
          <w:rFonts w:ascii="GHEA Mariam" w:hAnsi="GHEA Mariam"/>
          <w:b/>
          <w:sz w:val="40"/>
          <w:szCs w:val="40"/>
        </w:rPr>
        <w:t>ՀԱՇՎԵՏՎՈՒԹՅՈՒՆ</w:t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D36604" w:rsidRPr="00BA5CBC" w:rsidRDefault="004E00B3" w:rsidP="00D36604">
      <w:pPr>
        <w:ind w:firstLine="284"/>
        <w:jc w:val="center"/>
        <w:rPr>
          <w:rFonts w:ascii="GHEA Mariam" w:hAnsi="GHEA Mariam"/>
          <w:b/>
          <w:sz w:val="36"/>
          <w:szCs w:val="36"/>
        </w:rPr>
      </w:pPr>
      <w:r w:rsidRPr="00BA5CBC">
        <w:rPr>
          <w:rFonts w:ascii="GHEA Mariam" w:hAnsi="GHEA Mariam"/>
          <w:b/>
          <w:sz w:val="36"/>
          <w:szCs w:val="36"/>
        </w:rPr>
        <w:t>ԹԱԼԻՆ ՀԱՄԱՅՆՔ</w:t>
      </w:r>
      <w:r w:rsidR="003F6510">
        <w:rPr>
          <w:rFonts w:ascii="GHEA Mariam" w:hAnsi="GHEA Mariam"/>
          <w:b/>
          <w:sz w:val="36"/>
          <w:szCs w:val="36"/>
        </w:rPr>
        <w:t xml:space="preserve">ՈՒՄ </w:t>
      </w:r>
      <w:r w:rsidRPr="00BA5CBC">
        <w:rPr>
          <w:rFonts w:ascii="GHEA Mariam" w:hAnsi="GHEA Mariam"/>
          <w:b/>
          <w:sz w:val="36"/>
          <w:szCs w:val="36"/>
        </w:rPr>
        <w:t xml:space="preserve"> </w:t>
      </w:r>
    </w:p>
    <w:p w:rsidR="004E00B3" w:rsidRPr="00BA5CBC" w:rsidRDefault="004E00B3" w:rsidP="004E00B3">
      <w:pPr>
        <w:ind w:firstLine="284"/>
        <w:jc w:val="center"/>
        <w:rPr>
          <w:rFonts w:ascii="GHEA Mariam" w:hAnsi="GHEA Mariam"/>
          <w:b/>
          <w:sz w:val="36"/>
          <w:szCs w:val="36"/>
        </w:rPr>
      </w:pPr>
      <w:r w:rsidRPr="00BA5CBC">
        <w:rPr>
          <w:rFonts w:ascii="GHEA Mariam" w:hAnsi="GHEA Mariam"/>
          <w:b/>
          <w:sz w:val="36"/>
          <w:szCs w:val="36"/>
        </w:rPr>
        <w:t xml:space="preserve">2018 ԹՎԱԿԱՆԻ ԸՆԹԱՑՔՈՒՄ </w:t>
      </w:r>
      <w:r w:rsidR="00D36604">
        <w:rPr>
          <w:rFonts w:ascii="GHEA Mariam" w:hAnsi="GHEA Mariam"/>
          <w:b/>
          <w:sz w:val="36"/>
          <w:szCs w:val="36"/>
        </w:rPr>
        <w:t>ԻՐԱԿԱՆԱՑՎԱԾ</w:t>
      </w:r>
      <w:r w:rsidR="00D36604" w:rsidRPr="00D36604">
        <w:rPr>
          <w:rFonts w:ascii="GHEA Mariam" w:hAnsi="GHEA Mariam"/>
          <w:b/>
          <w:sz w:val="36"/>
          <w:szCs w:val="36"/>
        </w:rPr>
        <w:t xml:space="preserve"> </w:t>
      </w:r>
      <w:r w:rsidR="00D36604" w:rsidRPr="00BA5CBC">
        <w:rPr>
          <w:rFonts w:ascii="GHEA Mariam" w:hAnsi="GHEA Mariam"/>
          <w:b/>
          <w:sz w:val="36"/>
          <w:szCs w:val="36"/>
        </w:rPr>
        <w:t>ԱՇԽԱՏԱՆՔՆԵՐԻ</w:t>
      </w:r>
      <w:r w:rsidR="003F6510">
        <w:rPr>
          <w:rFonts w:ascii="GHEA Mariam" w:hAnsi="GHEA Mariam"/>
          <w:b/>
          <w:sz w:val="36"/>
          <w:szCs w:val="36"/>
        </w:rPr>
        <w:t xml:space="preserve"> ՎԵՐԱԲԵՐՅԱԼ</w:t>
      </w: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Default="004E00B3" w:rsidP="004E00B3">
      <w:pPr>
        <w:ind w:firstLine="284"/>
        <w:jc w:val="center"/>
        <w:rPr>
          <w:rFonts w:ascii="GHEA Mariam" w:hAnsi="GHEA Mariam"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4E00B3" w:rsidRPr="004E00B3" w:rsidRDefault="004E00B3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925B69" w:rsidRPr="00D36604" w:rsidRDefault="00925B69" w:rsidP="004F5CFE">
      <w:pPr>
        <w:jc w:val="center"/>
        <w:rPr>
          <w:rFonts w:ascii="GHEA Mariam" w:hAnsi="GHEA Mariam"/>
          <w:b/>
          <w:sz w:val="24"/>
          <w:szCs w:val="24"/>
        </w:rPr>
      </w:pPr>
    </w:p>
    <w:p w:rsidR="000A421C" w:rsidRPr="004F5CFE" w:rsidRDefault="004F5CFE" w:rsidP="004F5CFE">
      <w:pPr>
        <w:jc w:val="center"/>
        <w:rPr>
          <w:rFonts w:ascii="GHEA Mariam" w:hAnsi="GHEA Mariam"/>
          <w:b/>
          <w:sz w:val="24"/>
          <w:szCs w:val="24"/>
        </w:rPr>
      </w:pPr>
      <w:r w:rsidRPr="004F5CFE">
        <w:rPr>
          <w:rFonts w:ascii="GHEA Mariam" w:hAnsi="GHEA Mariam"/>
          <w:b/>
          <w:sz w:val="24"/>
          <w:szCs w:val="24"/>
        </w:rPr>
        <w:t>ԿԱՏԱՐՎԱԾ ԱՇԽԱՏԱՆՔՆԵՐՆ ԸՍՏ ԲՆԱԳԱՎԱՌՆԵՐԻ</w:t>
      </w:r>
    </w:p>
    <w:p w:rsidR="004F5CFE" w:rsidRDefault="004F5CFE" w:rsidP="004F5CFE">
      <w:pPr>
        <w:jc w:val="center"/>
        <w:rPr>
          <w:rFonts w:ascii="GHEA Mariam" w:hAnsi="GHEA Mariam"/>
          <w:sz w:val="24"/>
          <w:szCs w:val="24"/>
        </w:rPr>
      </w:pPr>
    </w:p>
    <w:p w:rsidR="004F5CFE" w:rsidRPr="00E54F64" w:rsidRDefault="004F5CFE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Քաղաքացիների</w:t>
      </w:r>
      <w:r w:rsidRPr="00E54F64">
        <w:rPr>
          <w:rFonts w:ascii="GHEA Mariam" w:hAnsi="GHEA Mariam"/>
          <w:b/>
          <w:sz w:val="24"/>
          <w:szCs w:val="24"/>
        </w:rPr>
        <w:t xml:space="preserve"> և տնտեսվարող սուբյեկտների իրավունքների բնագավառ</w:t>
      </w:r>
    </w:p>
    <w:p w:rsidR="004F5CFE" w:rsidRDefault="004F5CFE" w:rsidP="004F5CFE">
      <w:pPr>
        <w:rPr>
          <w:rFonts w:ascii="GHEA Mariam" w:hAnsi="GHEA Mariam"/>
          <w:sz w:val="24"/>
          <w:szCs w:val="24"/>
        </w:rPr>
      </w:pPr>
    </w:p>
    <w:p w:rsidR="004F5CFE" w:rsidRDefault="004F5CFE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Կատարվել է քաղաքացիների ընդունելություն, օրենքով սահմանված կարգով քննության է ենթարկվել քաղաքացիների առաջարկությունները, դիմումներն ու բողոքները, միջոցներ է ձեռնարկվել համապատասխան </w:t>
      </w:r>
      <w:r w:rsidR="00E6662B">
        <w:rPr>
          <w:rFonts w:ascii="GHEA Mariam" w:hAnsi="GHEA Mariam"/>
          <w:sz w:val="24"/>
          <w:szCs w:val="24"/>
        </w:rPr>
        <w:t xml:space="preserve">խնդիրներին </w:t>
      </w:r>
      <w:r>
        <w:rPr>
          <w:rFonts w:ascii="GHEA Mariam" w:hAnsi="GHEA Mariam"/>
          <w:sz w:val="24"/>
          <w:szCs w:val="24"/>
        </w:rPr>
        <w:t xml:space="preserve">լուծումներ </w:t>
      </w:r>
      <w:r w:rsidR="00E6662B">
        <w:rPr>
          <w:rFonts w:ascii="GHEA Mariam" w:hAnsi="GHEA Mariam"/>
          <w:sz w:val="24"/>
          <w:szCs w:val="24"/>
        </w:rPr>
        <w:t>գտնելու: Քաղաքացիներին տրամադրվել են համապատասխան փաստաթղթեր և տեղեկանքներ: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2018թ. հունվարի 08-ից մինչև դեկտեմբերի 31-ն ընկած ժամանակահատվածում համայնքապետարանում փաստաթղթաշրջանառությունը կազմել է`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Մտից գրություններ -722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Դիմումներ-133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Ելից գրություններ-566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ղեկավարն իր իրավասության շրջանակներում ընդունել է 322 իրավական ակտ, որից`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Որոշումներ -279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Կարգադրություններ -43</w:t>
      </w:r>
    </w:p>
    <w:p w:rsidR="00E6662B" w:rsidRDefault="00E6662B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Կայացել է համայնքի ավագանու </w:t>
      </w:r>
      <w:r w:rsidR="00DB5302">
        <w:rPr>
          <w:rFonts w:ascii="GHEA Mariam" w:hAnsi="GHEA Mariam"/>
          <w:sz w:val="24"/>
          <w:szCs w:val="24"/>
        </w:rPr>
        <w:t>9 նիստ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Ավագանու կողմից ընդունվել է    </w:t>
      </w:r>
      <w:r w:rsidR="004500E1" w:rsidRPr="004500E1">
        <w:rPr>
          <w:rFonts w:ascii="GHEA Mariam" w:hAnsi="GHEA Mariam"/>
          <w:sz w:val="24"/>
          <w:szCs w:val="24"/>
        </w:rPr>
        <w:t>71</w:t>
      </w:r>
      <w:r>
        <w:rPr>
          <w:rFonts w:ascii="GHEA Mariam" w:hAnsi="GHEA Mariam"/>
          <w:sz w:val="24"/>
          <w:szCs w:val="24"/>
        </w:rPr>
        <w:t xml:space="preserve"> որոշում: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ղեկավարը քաղաքացիների և տնտեսավարող սուբյեկտների իրավունքների պաշտպանության բնագավառում սահմանել է խնամակալություն, հոգաբարձություն, իրականաց</w:t>
      </w:r>
      <w:r w:rsidR="004500E1">
        <w:rPr>
          <w:rFonts w:ascii="GHEA Mariam" w:hAnsi="GHEA Mariam"/>
          <w:sz w:val="24"/>
          <w:szCs w:val="24"/>
          <w:lang w:val="en-US"/>
        </w:rPr>
        <w:t>վ</w:t>
      </w:r>
      <w:r>
        <w:rPr>
          <w:rFonts w:ascii="GHEA Mariam" w:hAnsi="GHEA Mariam"/>
          <w:sz w:val="24"/>
          <w:szCs w:val="24"/>
        </w:rPr>
        <w:t>ել է խնամակալության և հոգաբարձության մարմինների օրենքով վերապահված այլ լիազորություններ: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2018թ. ընթացքում խնամակալության և հոգաբարձության հանձնաժողովի կողմից գումարվել է 6 նիստ: Նիստերի արդյունքում 7 անչափահասի նկատմամբ սահմանվել է տեսակցության կարգ և 1 անգործունակ </w:t>
      </w:r>
      <w:r w:rsidR="00DA03F9">
        <w:rPr>
          <w:rFonts w:ascii="GHEA Mariam" w:hAnsi="GHEA Mariam"/>
          <w:sz w:val="24"/>
          <w:szCs w:val="24"/>
        </w:rPr>
        <w:t>ճանաչված քաղաքացու նկատմամբ` խնամակալություն:</w:t>
      </w: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A1668D" w:rsidRDefault="00A1668D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E54F64" w:rsidRDefault="00DB5302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Տեղական</w:t>
      </w:r>
      <w:r w:rsidRPr="00E54F64">
        <w:rPr>
          <w:rFonts w:ascii="GHEA Mariam" w:hAnsi="GHEA Mariam"/>
          <w:b/>
          <w:sz w:val="24"/>
          <w:szCs w:val="24"/>
        </w:rPr>
        <w:t xml:space="preserve"> ինքնակառավարմանը բնակչության մասնակցության բնագավառ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բնակիչների համար ստեղծված են բավարար պայմաններ` իրազեկ լինելու տեղական ինքնակառավարման մարմինների գործունեության մասին և մասնակցելու համայնքի կառավարմանն ու զարգացմանը:</w:t>
      </w:r>
    </w:p>
    <w:p w:rsidR="00EA5023" w:rsidRPr="00C766FF" w:rsidRDefault="00EA5023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C766FF" w:rsidRDefault="00DB5302" w:rsidP="00DB5302">
      <w:pPr>
        <w:ind w:firstLine="284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Թալինիհամայնքապետարանիպաշտոնականիկայքնէ</w:t>
      </w:r>
      <w:r w:rsidRPr="00C766FF">
        <w:rPr>
          <w:rFonts w:ascii="GHEA Mariam" w:hAnsi="GHEA Mariam"/>
          <w:sz w:val="24"/>
          <w:szCs w:val="24"/>
        </w:rPr>
        <w:t xml:space="preserve">` </w:t>
      </w:r>
      <w:proofErr w:type="spellStart"/>
      <w:r w:rsidRPr="00EA5023">
        <w:rPr>
          <w:rFonts w:ascii="GHEA Mariam" w:hAnsi="GHEA Mariam"/>
          <w:b/>
          <w:sz w:val="24"/>
          <w:szCs w:val="24"/>
          <w:lang w:val="en-US"/>
        </w:rPr>
        <w:t>talin</w:t>
      </w:r>
      <w:proofErr w:type="spellEnd"/>
      <w:r w:rsidRPr="00C766FF">
        <w:rPr>
          <w:rFonts w:ascii="GHEA Mariam" w:hAnsi="GHEA Mariam"/>
          <w:b/>
          <w:sz w:val="24"/>
          <w:szCs w:val="24"/>
        </w:rPr>
        <w:t>.</w:t>
      </w:r>
      <w:r w:rsidRPr="00EA5023">
        <w:rPr>
          <w:rFonts w:ascii="GHEA Mariam" w:hAnsi="GHEA Mariam"/>
          <w:b/>
          <w:sz w:val="24"/>
          <w:szCs w:val="24"/>
          <w:lang w:val="en-US"/>
        </w:rPr>
        <w:t>am</w:t>
      </w:r>
    </w:p>
    <w:p w:rsidR="00DB5302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Թալինի համայնքապետարանի պաշտոնականի էլեկտրոնային հասցեն </w:t>
      </w:r>
      <w:r w:rsidR="00145CCE">
        <w:rPr>
          <w:rFonts w:ascii="GHEA Mariam" w:hAnsi="GHEA Mariam"/>
          <w:sz w:val="24"/>
          <w:szCs w:val="24"/>
          <w:lang w:val="en-US"/>
        </w:rPr>
        <w:t>է</w:t>
      </w:r>
      <w:r>
        <w:rPr>
          <w:rFonts w:ascii="GHEA Mariam" w:hAnsi="GHEA Mariam"/>
          <w:sz w:val="24"/>
          <w:szCs w:val="24"/>
        </w:rPr>
        <w:t>`</w:t>
      </w:r>
    </w:p>
    <w:p w:rsidR="00EA5023" w:rsidRPr="00EA5023" w:rsidRDefault="00043842" w:rsidP="00DB5302">
      <w:pPr>
        <w:ind w:firstLine="284"/>
        <w:rPr>
          <w:rFonts w:ascii="GHEA Mariam" w:hAnsi="GHEA Mariam"/>
          <w:b/>
          <w:color w:val="000000" w:themeColor="text1"/>
          <w:sz w:val="24"/>
          <w:szCs w:val="24"/>
        </w:rPr>
      </w:pPr>
      <w:hyperlink r:id="rId8" w:history="1"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taliniqaxaqapetaran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</w:rPr>
          <w:t>@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mail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</w:rPr>
          <w:t>.</w:t>
        </w:r>
        <w:r w:rsidR="00EA5023" w:rsidRPr="00EA5023">
          <w:rPr>
            <w:rStyle w:val="Hyperlink"/>
            <w:rFonts w:ascii="GHEA Mariam" w:hAnsi="GHEA Mariam"/>
            <w:b/>
            <w:color w:val="000000" w:themeColor="text1"/>
            <w:sz w:val="24"/>
            <w:szCs w:val="24"/>
            <w:lang w:val="en-US"/>
          </w:rPr>
          <w:t>ru</w:t>
        </w:r>
      </w:hyperlink>
      <w:r w:rsidR="00EA5023" w:rsidRPr="00EA5023">
        <w:rPr>
          <w:rFonts w:ascii="GHEA Mariam" w:hAnsi="GHEA Mariam"/>
          <w:b/>
          <w:color w:val="000000" w:themeColor="text1"/>
          <w:sz w:val="24"/>
          <w:szCs w:val="24"/>
        </w:rPr>
        <w:t>,</w:t>
      </w:r>
    </w:p>
    <w:p w:rsidR="00145CCE" w:rsidRPr="004E00B3" w:rsidRDefault="00145CCE" w:rsidP="00DB5302">
      <w:pPr>
        <w:ind w:firstLine="284"/>
        <w:rPr>
          <w:rFonts w:ascii="GHEA Mariam" w:hAnsi="GHEA Mariam"/>
          <w:sz w:val="24"/>
          <w:szCs w:val="24"/>
        </w:rPr>
      </w:pPr>
    </w:p>
    <w:p w:rsidR="00DB5302" w:rsidRPr="004E00B3" w:rsidRDefault="00DB5302" w:rsidP="00DB5302">
      <w:pPr>
        <w:ind w:firstLine="284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Էջսոցիալականցանցում</w:t>
      </w:r>
      <w:r w:rsidR="00EA5023" w:rsidRPr="004E00B3">
        <w:rPr>
          <w:rFonts w:ascii="GHEA Mariam" w:hAnsi="GHEA Mariam"/>
          <w:sz w:val="24"/>
          <w:szCs w:val="24"/>
        </w:rPr>
        <w:t xml:space="preserve">` </w:t>
      </w:r>
      <w:r w:rsidR="00EA5023">
        <w:rPr>
          <w:rFonts w:ascii="GHEA Mariam" w:hAnsi="GHEA Mariam"/>
          <w:sz w:val="24"/>
          <w:szCs w:val="24"/>
        </w:rPr>
        <w:t>ֆեյսբուքյանէջ</w:t>
      </w:r>
      <w:r w:rsidR="00EA5023" w:rsidRPr="004E00B3">
        <w:rPr>
          <w:rFonts w:ascii="GHEA Mariam" w:hAnsi="GHEA Mariam"/>
          <w:sz w:val="24"/>
          <w:szCs w:val="24"/>
        </w:rPr>
        <w:t xml:space="preserve">, </w:t>
      </w:r>
      <w:r w:rsidR="00EA5023" w:rsidRPr="004E00B3">
        <w:rPr>
          <w:rFonts w:ascii="GHEA Mariam" w:hAnsi="GHEA Mariam"/>
          <w:b/>
          <w:sz w:val="24"/>
          <w:szCs w:val="24"/>
        </w:rPr>
        <w:t>&lt;&lt;</w:t>
      </w:r>
      <w:r w:rsidR="00EA5023" w:rsidRPr="00EA5023">
        <w:rPr>
          <w:rFonts w:ascii="GHEA Mariam" w:hAnsi="GHEA Mariam"/>
          <w:b/>
          <w:sz w:val="24"/>
          <w:szCs w:val="24"/>
        </w:rPr>
        <w:t>Թալինիհամայնքապետարան</w:t>
      </w:r>
      <w:r w:rsidR="00EA5023" w:rsidRPr="004E00B3">
        <w:rPr>
          <w:rFonts w:ascii="GHEA Mariam" w:hAnsi="GHEA Mariam"/>
          <w:b/>
          <w:sz w:val="24"/>
          <w:szCs w:val="24"/>
        </w:rPr>
        <w:t>&gt;&gt;</w:t>
      </w:r>
    </w:p>
    <w:p w:rsidR="00822B76" w:rsidRPr="00145CCE" w:rsidRDefault="00822B76" w:rsidP="00DB5302">
      <w:pPr>
        <w:ind w:firstLine="284"/>
        <w:rPr>
          <w:rFonts w:ascii="GHEA Mariam" w:hAnsi="GHEA Mariam"/>
          <w:sz w:val="24"/>
          <w:szCs w:val="24"/>
          <w:lang w:val="en-US"/>
        </w:rPr>
      </w:pPr>
      <w:r>
        <w:rPr>
          <w:rFonts w:ascii="GHEA Mariam" w:hAnsi="GHEA Mariam"/>
          <w:sz w:val="24"/>
          <w:szCs w:val="24"/>
        </w:rPr>
        <w:t xml:space="preserve">Թեժ գծի հեռախոսահամարը` </w:t>
      </w:r>
      <w:r w:rsidR="00EA5023" w:rsidRPr="00EA5023">
        <w:rPr>
          <w:rFonts w:ascii="GHEA Mariam" w:hAnsi="GHEA Mariam"/>
          <w:b/>
          <w:sz w:val="24"/>
          <w:szCs w:val="24"/>
          <w:lang w:val="en-US"/>
        </w:rPr>
        <w:t>(</w:t>
      </w:r>
      <w:r w:rsidR="00EA5023" w:rsidRPr="00EA5023">
        <w:rPr>
          <w:rFonts w:ascii="GHEA Mariam" w:hAnsi="GHEA Mariam"/>
          <w:b/>
          <w:sz w:val="24"/>
          <w:szCs w:val="24"/>
        </w:rPr>
        <w:t>+374</w:t>
      </w:r>
      <w:r w:rsidR="00EA5023" w:rsidRPr="00EA5023">
        <w:rPr>
          <w:rFonts w:ascii="GHEA Mariam" w:hAnsi="GHEA Mariam"/>
          <w:b/>
          <w:sz w:val="24"/>
          <w:szCs w:val="24"/>
          <w:lang w:val="en-US"/>
        </w:rPr>
        <w:t>)</w:t>
      </w:r>
      <w:r w:rsidR="00EA5023" w:rsidRPr="00EA5023">
        <w:rPr>
          <w:rFonts w:ascii="GHEA Mariam" w:hAnsi="GHEA Mariam"/>
          <w:b/>
          <w:sz w:val="24"/>
          <w:szCs w:val="24"/>
        </w:rPr>
        <w:t xml:space="preserve"> 02492313</w:t>
      </w:r>
      <w:r w:rsidR="00145CCE">
        <w:rPr>
          <w:rFonts w:ascii="GHEA Mariam" w:hAnsi="GHEA Mariam"/>
          <w:b/>
          <w:sz w:val="24"/>
          <w:szCs w:val="24"/>
          <w:lang w:val="en-US"/>
        </w:rPr>
        <w:t>8</w:t>
      </w: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AC4354" w:rsidRDefault="00AC4354" w:rsidP="00DB5302">
      <w:pPr>
        <w:ind w:firstLine="284"/>
        <w:rPr>
          <w:rFonts w:ascii="GHEA Mariam" w:hAnsi="GHEA Mariam"/>
          <w:sz w:val="24"/>
          <w:szCs w:val="24"/>
        </w:rPr>
      </w:pPr>
    </w:p>
    <w:p w:rsidR="00AC4354" w:rsidRDefault="00AC4354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Default="00E901B0" w:rsidP="00DB5302">
      <w:pPr>
        <w:ind w:firstLine="284"/>
        <w:rPr>
          <w:rFonts w:ascii="GHEA Mariam" w:hAnsi="GHEA Mariam"/>
          <w:sz w:val="24"/>
          <w:szCs w:val="24"/>
        </w:rPr>
      </w:pPr>
    </w:p>
    <w:p w:rsidR="00E901B0" w:rsidRPr="00E54F64" w:rsidRDefault="00E901B0" w:rsidP="00E54F64">
      <w:pPr>
        <w:pStyle w:val="ListParagraph"/>
        <w:numPr>
          <w:ilvl w:val="0"/>
          <w:numId w:val="1"/>
        </w:numPr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Ֆինանսական</w:t>
      </w:r>
      <w:r w:rsidRPr="00E54F64">
        <w:rPr>
          <w:rFonts w:ascii="GHEA Mariam" w:hAnsi="GHEA Mariam"/>
          <w:b/>
          <w:sz w:val="24"/>
          <w:szCs w:val="24"/>
        </w:rPr>
        <w:t xml:space="preserve"> բնագավառ</w:t>
      </w: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043842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roundrect id="_x0000_s1042" style="position:absolute;left:0;text-align:left;margin-left:280.85pt;margin-top:10.35pt;width:209.65pt;height:54.15pt;z-index:251674624" arcsize="10923f">
            <v:textbox>
              <w:txbxContent>
                <w:p w:rsidR="00DA659F" w:rsidRPr="00DA659F" w:rsidRDefault="00DA659F" w:rsidP="00DA659F">
                  <w:pPr>
                    <w:jc w:val="center"/>
                    <w:rPr>
                      <w:b/>
                      <w:sz w:val="52"/>
                      <w:szCs w:val="52"/>
                      <w:lang w:val="en-US"/>
                    </w:rPr>
                  </w:pPr>
                  <w:r w:rsidRPr="00DA659F">
                    <w:rPr>
                      <w:b/>
                      <w:sz w:val="52"/>
                      <w:szCs w:val="52"/>
                      <w:lang w:val="en-US"/>
                    </w:rPr>
                    <w:t>157918.6</w:t>
                  </w:r>
                </w:p>
              </w:txbxContent>
            </v:textbox>
          </v:roundrect>
        </w:pict>
      </w: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1" type="#_x0000_t15" style="position:absolute;left:0;text-align:left;margin-left:15.9pt;margin-top:10.35pt;width:243.05pt;height:59.9pt;z-index:251673600">
            <v:textbox>
              <w:txbxContent>
                <w:p w:rsidR="00DA659F" w:rsidRPr="00DA659F" w:rsidRDefault="00DA659F">
                  <w:pPr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</w:pPr>
                  <w:r w:rsidRPr="00DA659F"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  <w:t xml:space="preserve">2018թ. </w:t>
                  </w:r>
                </w:p>
                <w:p w:rsidR="00DA659F" w:rsidRPr="00DA659F" w:rsidRDefault="00DA659F">
                  <w:pPr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</w:pPr>
                  <w:proofErr w:type="spellStart"/>
                  <w:r w:rsidRPr="00DA659F">
                    <w:rPr>
                      <w:rFonts w:ascii="Sylfaen" w:hAnsi="Sylfaen"/>
                      <w:b/>
                      <w:sz w:val="36"/>
                      <w:szCs w:val="36"/>
                      <w:lang w:val="en-US"/>
                    </w:rPr>
                    <w:t>Բյուջեիմուտքերը</w:t>
                  </w:r>
                  <w:proofErr w:type="spellEnd"/>
                </w:p>
              </w:txbxContent>
            </v:textbox>
          </v:shape>
        </w:pict>
      </w: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DA659F" w:rsidP="00DB5302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E901B0" w:rsidRDefault="00E901B0" w:rsidP="00DB5302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Pr="00883FC9" w:rsidRDefault="00883FC9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proofErr w:type="spellStart"/>
      <w:proofErr w:type="gramStart"/>
      <w:r w:rsidRPr="00883FC9">
        <w:rPr>
          <w:rFonts w:ascii="GHEA Mariam" w:hAnsi="GHEA Mariam"/>
          <w:sz w:val="20"/>
          <w:szCs w:val="20"/>
          <w:lang w:val="en-US"/>
        </w:rPr>
        <w:t>հազարդրամ</w:t>
      </w:r>
      <w:proofErr w:type="spellEnd"/>
      <w:proofErr w:type="gramEnd"/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Default="00043842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group id="_x0000_s1044" style="position:absolute;left:0;text-align:left;margin-left:-16.65pt;margin-top:5.5pt;width:524.25pt;height:241.95pt;z-index:251672576" coordorigin="459,7414" coordsize="10485,483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59;top:9200;width:1442;height:703">
              <v:textbox style="mso-next-textbox:#_x0000_s1027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Հողի հարկ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6906,2</w:t>
                    </w:r>
                  </w:p>
                </w:txbxContent>
              </v:textbox>
            </v:shape>
            <v:shape id="_x0000_s1028" type="#_x0000_t202" style="position:absolute;left:630;top:11562;width:1878;height:691">
              <v:textbox style="mso-next-textbox:#_x0000_s1028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Գույքահարկ</w:t>
                    </w:r>
                  </w:p>
                  <w:p w:rsidR="00AC4354" w:rsidRP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20946,5</w:t>
                    </w:r>
                  </w:p>
                </w:txbxContent>
              </v:textbox>
            </v:shape>
            <v:group id="_x0000_s1036" style="position:absolute;left:7637;top:7933;width:3307;height:760" coordorigin="7119,1970" coordsize="3307,760">
              <v:shape id="_x0000_s1026" type="#_x0000_t202" style="position:absolute;left:8318;top:1970;width:2108;height:760">
                <v:textbox style="mso-next-textbox:#_x0000_s1026">
                  <w:txbxContent>
                    <w:p w:rsidR="00AC4354" w:rsidRDefault="00AC4354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Այլ եկամուտներ</w:t>
                      </w:r>
                    </w:p>
                    <w:p w:rsidR="00AC4354" w:rsidRPr="00AC4354" w:rsidRDefault="00AC4354">
                      <w:pPr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34849,2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7119;top:2131;width:1199;height:334;flip:y" o:connectortype="straight">
                <v:stroke endarrow="block"/>
              </v:shape>
            </v:group>
            <v:shape id="_x0000_s1030" type="#_x0000_t32" style="position:absolute;left:1901;top:9028;width:424;height:287;flip:x" o:connectortype="straight">
              <v:stroke endarrow="block"/>
            </v:shape>
            <v:shape id="_x0000_s1031" type="#_x0000_t202" style="position:absolute;left:630;top:8336;width:1511;height:692">
              <v:textbox style="mso-next-textbox:#_x0000_s1031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Պետ.տուրք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5250,1</w:t>
                    </w:r>
                  </w:p>
                </w:txbxContent>
              </v:textbox>
            </v:shape>
            <v:shape id="_x0000_s1032" type="#_x0000_t32" style="position:absolute;left:2141;top:8336;width:1442;height:253;flip:x" o:connectortype="straight">
              <v:stroke endarrow="block"/>
            </v:shape>
            <v:shape id="_x0000_s1035" type="#_x0000_t32" style="position:absolute;left:2141;top:10525;width:591;height:968;flip:x" o:connectortype="straight">
              <v:stroke endarrow="block"/>
            </v:shape>
            <v:shape id="_x0000_s1033" type="#_x0000_t202" style="position:absolute;left:1336;top:7414;width:1396;height:704">
              <v:textbox style="mso-next-textbox:#_x0000_s1033">
                <w:txbxContent>
                  <w:p w:rsidR="00AC4354" w:rsidRDefault="00AC435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Տեղ. Տուրք</w:t>
                    </w:r>
                  </w:p>
                  <w:p w:rsidR="00AC4354" w:rsidRPr="00AC4354" w:rsidRDefault="00744234" w:rsidP="00AC4354">
                    <w:pPr>
                      <w:rPr>
                        <w:rFonts w:ascii="Sylfaen" w:hAnsi="Sylfaen"/>
                      </w:rPr>
                    </w:pPr>
                    <w:r>
                      <w:rPr>
                        <w:rFonts w:ascii="Sylfaen" w:hAnsi="Sylfaen"/>
                      </w:rPr>
                      <w:t>4791,9</w:t>
                    </w:r>
                  </w:p>
                </w:txbxContent>
              </v:textbox>
            </v:shape>
            <v:shape id="_x0000_s1034" type="#_x0000_t32" style="position:absolute;left:2732;top:7702;width:2247;height:392;flip:x y" o:connectortype="straight">
              <v:stroke endarrow="block"/>
            </v:shape>
            <v:group id="_x0000_s1043" style="position:absolute;left:7957;top:11092;width:2238;height:760" coordorigin="7957,11092" coordsize="2238,760">
              <v:shape id="_x0000_s1039" type="#_x0000_t202" style="position:absolute;left:8768;top:11092;width:1427;height:760">
                <v:textbox style="mso-next-textbox:#_x0000_s1039">
                  <w:txbxContent>
                    <w:p w:rsidR="00F5005C" w:rsidRPr="00F5005C" w:rsidRDefault="00F5005C" w:rsidP="00F5005C">
                      <w:pPr>
                        <w:rPr>
                          <w:rFonts w:ascii="Sylfaen" w:hAnsi="Sylfaen"/>
                          <w:lang w:val="en-US"/>
                        </w:rPr>
                      </w:pPr>
                      <w:proofErr w:type="spellStart"/>
                      <w:r>
                        <w:rPr>
                          <w:rFonts w:ascii="Sylfaen" w:hAnsi="Sylfaen"/>
                          <w:lang w:val="en-US"/>
                        </w:rPr>
                        <w:t>Դոտացիա</w:t>
                      </w:r>
                      <w:proofErr w:type="spellEnd"/>
                    </w:p>
                    <w:p w:rsidR="00F5005C" w:rsidRPr="00F5005C" w:rsidRDefault="00F5005C" w:rsidP="00F5005C">
                      <w:pPr>
                        <w:rPr>
                          <w:rFonts w:ascii="Sylfaen" w:hAnsi="Sylfaen"/>
                          <w:lang w:val="en-US"/>
                        </w:rPr>
                      </w:pPr>
                      <w:r>
                        <w:rPr>
                          <w:rFonts w:ascii="Sylfaen" w:hAnsi="Sylfaen"/>
                          <w:lang w:val="en-US"/>
                        </w:rPr>
                        <w:t>83533.5</w:t>
                      </w:r>
                    </w:p>
                  </w:txbxContent>
                </v:textbox>
              </v:shape>
              <v:shape id="_x0000_s1040" type="#_x0000_t32" style="position:absolute;left:7957;top:11253;width:811;height:240;flip:y" o:connectortype="straight">
                <v:stroke endarrow="block"/>
              </v:shape>
            </v:group>
          </v:group>
        </w:pict>
      </w:r>
      <w:r w:rsidR="00DA659F">
        <w:rPr>
          <w:rFonts w:ascii="GHEA Mariam" w:hAnsi="GHEA Mariam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0E314F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proofErr w:type="spellStart"/>
      <w:r>
        <w:rPr>
          <w:rFonts w:ascii="GHEA Mariam" w:hAnsi="GHEA Mariam"/>
          <w:b/>
          <w:sz w:val="24"/>
          <w:szCs w:val="24"/>
          <w:lang w:val="en-US"/>
        </w:rPr>
        <w:t>Համայնքի</w:t>
      </w:r>
      <w:proofErr w:type="spellEnd"/>
      <w:r>
        <w:rPr>
          <w:rFonts w:ascii="GHEA Mariam" w:hAnsi="GHEA Mariam"/>
          <w:b/>
          <w:sz w:val="24"/>
          <w:szCs w:val="24"/>
          <w:lang w:val="en-US"/>
        </w:rPr>
        <w:t xml:space="preserve"> 2018թ.բյուջեիեկամուտներնըստվարչական և </w:t>
      </w:r>
      <w:proofErr w:type="spellStart"/>
      <w:r>
        <w:rPr>
          <w:rFonts w:ascii="GHEA Mariam" w:hAnsi="GHEA Mariam"/>
          <w:b/>
          <w:sz w:val="24"/>
          <w:szCs w:val="24"/>
          <w:lang w:val="en-US"/>
        </w:rPr>
        <w:t>ֆոնդայինմասերի</w:t>
      </w:r>
      <w:proofErr w:type="spellEnd"/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proofErr w:type="spellStart"/>
      <w:proofErr w:type="gramStart"/>
      <w:r w:rsidRPr="00883FC9">
        <w:rPr>
          <w:rFonts w:ascii="GHEA Mariam" w:hAnsi="GHEA Mariam"/>
          <w:sz w:val="20"/>
          <w:szCs w:val="20"/>
          <w:lang w:val="en-US"/>
        </w:rPr>
        <w:t>հազարդրամ</w:t>
      </w:r>
      <w:proofErr w:type="spellEnd"/>
      <w:proofErr w:type="gramEnd"/>
    </w:p>
    <w:p w:rsidR="00883FC9" w:rsidRP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 w:rsidRPr="00F7221C">
        <w:rPr>
          <w:rFonts w:ascii="GHEA Mariam" w:hAnsi="GHEA Mariam"/>
          <w:b/>
          <w:sz w:val="24"/>
          <w:szCs w:val="24"/>
          <w:lang w:val="en-US"/>
        </w:rPr>
        <w:t>157918.6</w:t>
      </w:r>
    </w:p>
    <w:p w:rsidR="00883FC9" w:rsidRDefault="00043842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5" type="#_x0000_t16" style="position:absolute;left:0;text-align:left;margin-left:63.7pt;margin-top:7.6pt;width:60.45pt;height:113.75pt;z-index:251675648" adj="3246" fillcolor="#bfbfbf [2412]"/>
        </w:pic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  <w:lang w:val="en-US"/>
        </w:rPr>
        <w:t xml:space="preserve">                                                                                       15776.3</w: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043842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pict>
          <v:shape id="_x0000_s1046" type="#_x0000_t16" style="position:absolute;left:0;text-align:left;margin-left:315.7pt;margin-top:1.1pt;width:60.45pt;height:23.9pt;z-index:251676672" adj="5874" fillcolor="#bfbfbf [2412]"/>
        </w:pict>
      </w: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883FC9" w:rsidRPr="00883FC9" w:rsidRDefault="00883FC9" w:rsidP="00DA659F">
      <w:pPr>
        <w:ind w:firstLine="284"/>
        <w:rPr>
          <w:rFonts w:ascii="GHEA Mariam" w:hAnsi="GHEA Mariam"/>
          <w:b/>
          <w:sz w:val="20"/>
          <w:szCs w:val="20"/>
          <w:lang w:val="en-US"/>
        </w:rPr>
      </w:pPr>
      <w:proofErr w:type="spellStart"/>
      <w:r w:rsidRPr="00883FC9">
        <w:rPr>
          <w:rFonts w:ascii="GHEA Mariam" w:hAnsi="GHEA Mariam"/>
          <w:b/>
          <w:sz w:val="20"/>
          <w:szCs w:val="20"/>
          <w:lang w:val="en-US"/>
        </w:rPr>
        <w:t>Վարչականբյուջեիեկամուտներ</w:t>
      </w:r>
      <w:r w:rsidR="00F7221C">
        <w:rPr>
          <w:rFonts w:ascii="GHEA Mariam" w:hAnsi="GHEA Mariam"/>
          <w:b/>
          <w:sz w:val="20"/>
          <w:szCs w:val="20"/>
          <w:lang w:val="en-US"/>
        </w:rPr>
        <w:t>Ֆոնդայինբյուջեիեկամուտներ</w:t>
      </w:r>
      <w:proofErr w:type="spellEnd"/>
    </w:p>
    <w:p w:rsidR="00883FC9" w:rsidRDefault="00883FC9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  <w:proofErr w:type="spellStart"/>
      <w:r>
        <w:rPr>
          <w:rFonts w:ascii="GHEA Mariam" w:hAnsi="GHEA Mariam"/>
          <w:b/>
          <w:sz w:val="24"/>
          <w:szCs w:val="24"/>
          <w:lang w:val="en-US"/>
        </w:rPr>
        <w:t>Համայնքի</w:t>
      </w:r>
      <w:proofErr w:type="spellEnd"/>
      <w:r>
        <w:rPr>
          <w:rFonts w:ascii="GHEA Mariam" w:hAnsi="GHEA Mariam"/>
          <w:b/>
          <w:sz w:val="24"/>
          <w:szCs w:val="24"/>
          <w:lang w:val="en-US"/>
        </w:rPr>
        <w:t xml:space="preserve"> 2018թ.բյուջեիկատարողականը</w:t>
      </w:r>
    </w:p>
    <w:p w:rsidR="00F7221C" w:rsidRDefault="00F7221C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F7221C" w:rsidRPr="00FE4461" w:rsidRDefault="00FE4461" w:rsidP="00DA659F">
      <w:pPr>
        <w:ind w:firstLine="284"/>
        <w:rPr>
          <w:rFonts w:ascii="GHEA Mariam" w:hAnsi="GHEA Mariam"/>
          <w:sz w:val="20"/>
          <w:szCs w:val="20"/>
          <w:lang w:val="en-US"/>
        </w:rPr>
      </w:pPr>
      <w:r w:rsidRPr="00FE4461">
        <w:rPr>
          <w:rFonts w:ascii="GHEA Mariam" w:hAnsi="GHEA Mariam"/>
          <w:sz w:val="20"/>
          <w:szCs w:val="20"/>
        </w:rPr>
        <w:t>հազարդրամ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"/>
        <w:gridCol w:w="4430"/>
        <w:gridCol w:w="1795"/>
        <w:gridCol w:w="1795"/>
        <w:gridCol w:w="1796"/>
      </w:tblGrid>
      <w:tr w:rsidR="00DA659F" w:rsidRPr="00FE4461" w:rsidTr="00996C29">
        <w:tc>
          <w:tcPr>
            <w:tcW w:w="640" w:type="dxa"/>
          </w:tcPr>
          <w:p w:rsidR="00DA659F" w:rsidRPr="00FE4461" w:rsidRDefault="00F7221C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Հ/Հ</w:t>
            </w:r>
          </w:p>
        </w:tc>
        <w:tc>
          <w:tcPr>
            <w:tcW w:w="4430" w:type="dxa"/>
          </w:tcPr>
          <w:p w:rsidR="00DA659F" w:rsidRPr="00FE4461" w:rsidRDefault="00F7221C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proofErr w:type="spellStart"/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Ցուցանիշներ</w:t>
            </w:r>
            <w:proofErr w:type="spellEnd"/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</w:rPr>
              <w:t>Տարեկան պլան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</w:rPr>
              <w:t>Փաստացի կատարված պլան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b/>
                <w:sz w:val="20"/>
                <w:szCs w:val="20"/>
                <w:lang w:val="en-US"/>
              </w:rPr>
            </w:pPr>
            <w:r w:rsidRPr="00FE4461">
              <w:rPr>
                <w:rFonts w:ascii="GHEA Mariam" w:hAnsi="GHEA Mariam"/>
                <w:b/>
                <w:sz w:val="20"/>
                <w:szCs w:val="20"/>
                <w:lang w:val="en-US"/>
              </w:rPr>
              <w:t>%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1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Գույքահարկ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20500,0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20946,5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102,2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2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Հողի հարկ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6600,0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6906,2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104,6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3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Պետական տուրք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5000,0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5250,1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105,0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4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Տեղական տուրք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4270,0</w:t>
            </w:r>
          </w:p>
        </w:tc>
        <w:tc>
          <w:tcPr>
            <w:tcW w:w="1795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4791,9</w:t>
            </w:r>
          </w:p>
        </w:tc>
        <w:tc>
          <w:tcPr>
            <w:tcW w:w="1796" w:type="dxa"/>
          </w:tcPr>
          <w:p w:rsidR="00DA659F" w:rsidRPr="00FE4461" w:rsidRDefault="00FE4461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112,2</w:t>
            </w:r>
          </w:p>
        </w:tc>
      </w:tr>
      <w:tr w:rsidR="00DA659F" w:rsidTr="00996C29">
        <w:tc>
          <w:tcPr>
            <w:tcW w:w="640" w:type="dxa"/>
          </w:tcPr>
          <w:p w:rsidR="00DA659F" w:rsidRPr="00F7221C" w:rsidRDefault="00F7221C" w:rsidP="00996C29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 w:rsidRPr="00F7221C">
              <w:rPr>
                <w:rFonts w:ascii="GHEA Mariam" w:hAnsi="GHEA Mariam"/>
                <w:sz w:val="24"/>
                <w:szCs w:val="24"/>
                <w:lang w:val="en-US"/>
              </w:rPr>
              <w:t>5</w:t>
            </w:r>
          </w:p>
        </w:tc>
        <w:tc>
          <w:tcPr>
            <w:tcW w:w="4430" w:type="dxa"/>
          </w:tcPr>
          <w:p w:rsidR="00DA659F" w:rsidRPr="00FE4461" w:rsidRDefault="00FE4461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Այլ եկամուտներ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46399,6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34849,2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75,1</w:t>
            </w:r>
          </w:p>
        </w:tc>
      </w:tr>
      <w:tr w:rsidR="00DA659F" w:rsidTr="00996C29">
        <w:tc>
          <w:tcPr>
            <w:tcW w:w="640" w:type="dxa"/>
          </w:tcPr>
          <w:p w:rsidR="00DA659F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5.1</w:t>
            </w:r>
          </w:p>
        </w:tc>
        <w:tc>
          <w:tcPr>
            <w:tcW w:w="4430" w:type="dxa"/>
          </w:tcPr>
          <w:p w:rsidR="00DA659F" w:rsidRPr="00996C29" w:rsidRDefault="00996C29" w:rsidP="00996C29">
            <w:pPr>
              <w:ind w:right="-48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Որից գույքի և հողի վարձակալություն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4336,0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4589,4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105,8</w:t>
            </w:r>
          </w:p>
        </w:tc>
      </w:tr>
      <w:tr w:rsidR="00DA659F" w:rsidTr="00996C29">
        <w:tc>
          <w:tcPr>
            <w:tcW w:w="640" w:type="dxa"/>
          </w:tcPr>
          <w:p w:rsidR="00DA659F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5.2</w:t>
            </w:r>
          </w:p>
        </w:tc>
        <w:tc>
          <w:tcPr>
            <w:tcW w:w="4430" w:type="dxa"/>
          </w:tcPr>
          <w:p w:rsidR="00DA659F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ՔԿԱԳ` պետության կողմից</w:t>
            </w:r>
          </w:p>
        </w:tc>
        <w:tc>
          <w:tcPr>
            <w:tcW w:w="1795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5357,1</w:t>
            </w:r>
          </w:p>
        </w:tc>
        <w:tc>
          <w:tcPr>
            <w:tcW w:w="1795" w:type="dxa"/>
          </w:tcPr>
          <w:p w:rsidR="00DA659F" w:rsidRPr="00996C29" w:rsidRDefault="00996C29" w:rsidP="00EB540D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535</w:t>
            </w:r>
            <w:r w:rsidR="00EB540D">
              <w:rPr>
                <w:rFonts w:ascii="GHEA Mariam" w:hAnsi="GHEA Mariam"/>
                <w:sz w:val="24"/>
                <w:szCs w:val="24"/>
              </w:rPr>
              <w:t>4</w:t>
            </w:r>
            <w:r>
              <w:rPr>
                <w:rFonts w:ascii="GHEA Mariam" w:hAnsi="GHEA Mariam"/>
                <w:sz w:val="24"/>
                <w:szCs w:val="24"/>
              </w:rPr>
              <w:t>,1</w:t>
            </w:r>
          </w:p>
        </w:tc>
        <w:tc>
          <w:tcPr>
            <w:tcW w:w="1796" w:type="dxa"/>
          </w:tcPr>
          <w:p w:rsidR="00DA659F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5.3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Այլ եկամուտներ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13115,5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3096,3</w:t>
            </w:r>
          </w:p>
        </w:tc>
        <w:tc>
          <w:tcPr>
            <w:tcW w:w="1796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23,6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5.4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Վարչական իրավախախտում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150,0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796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996C2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5.5</w:t>
            </w:r>
          </w:p>
        </w:tc>
        <w:tc>
          <w:tcPr>
            <w:tcW w:w="4430" w:type="dxa"/>
          </w:tcPr>
          <w:p w:rsidR="00F7221C" w:rsidRPr="00996C29" w:rsidRDefault="00996C2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Տեղական վճարներ</w:t>
            </w:r>
          </w:p>
        </w:tc>
        <w:tc>
          <w:tcPr>
            <w:tcW w:w="1795" w:type="dxa"/>
          </w:tcPr>
          <w:p w:rsidR="00F7221C" w:rsidRPr="00996C29" w:rsidRDefault="00996C2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23441.0</w:t>
            </w:r>
          </w:p>
        </w:tc>
        <w:tc>
          <w:tcPr>
            <w:tcW w:w="1795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23450,5</w:t>
            </w:r>
          </w:p>
        </w:tc>
        <w:tc>
          <w:tcPr>
            <w:tcW w:w="1796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EB540D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</w:t>
            </w:r>
          </w:p>
        </w:tc>
        <w:tc>
          <w:tcPr>
            <w:tcW w:w="4430" w:type="dxa"/>
          </w:tcPr>
          <w:p w:rsidR="00F7221C" w:rsidRPr="00996C29" w:rsidRDefault="00EB540D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Դոտացիա</w:t>
            </w:r>
          </w:p>
        </w:tc>
        <w:tc>
          <w:tcPr>
            <w:tcW w:w="1795" w:type="dxa"/>
          </w:tcPr>
          <w:p w:rsidR="00F7221C" w:rsidRPr="00996C29" w:rsidRDefault="00EB540D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83533,5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83533,5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F75D0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6.1</w:t>
            </w:r>
          </w:p>
        </w:tc>
        <w:tc>
          <w:tcPr>
            <w:tcW w:w="4430" w:type="dxa"/>
          </w:tcPr>
          <w:p w:rsidR="00F7221C" w:rsidRPr="00996C29" w:rsidRDefault="00F75D0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Որից դոտացիա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80032,9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80032,9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221C" w:rsidTr="00996C29">
        <w:tc>
          <w:tcPr>
            <w:tcW w:w="640" w:type="dxa"/>
          </w:tcPr>
          <w:p w:rsidR="00F7221C" w:rsidRPr="00996C29" w:rsidRDefault="00F75D09" w:rsidP="00996C29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6.2</w:t>
            </w:r>
          </w:p>
        </w:tc>
        <w:tc>
          <w:tcPr>
            <w:tcW w:w="4430" w:type="dxa"/>
          </w:tcPr>
          <w:p w:rsidR="00F7221C" w:rsidRPr="00996C29" w:rsidRDefault="00F75D09" w:rsidP="00DA659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Սուբվենցիա` ժող. գործիքների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3500,6</w:t>
            </w:r>
          </w:p>
        </w:tc>
        <w:tc>
          <w:tcPr>
            <w:tcW w:w="1795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3500,6</w:t>
            </w:r>
          </w:p>
        </w:tc>
        <w:tc>
          <w:tcPr>
            <w:tcW w:w="1796" w:type="dxa"/>
          </w:tcPr>
          <w:p w:rsidR="00F7221C" w:rsidRPr="00996C29" w:rsidRDefault="00F75D09" w:rsidP="00FE4461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100,0</w:t>
            </w:r>
          </w:p>
        </w:tc>
      </w:tr>
      <w:tr w:rsidR="00F75D09" w:rsidRPr="00F75D09" w:rsidTr="003235D6">
        <w:tc>
          <w:tcPr>
            <w:tcW w:w="5070" w:type="dxa"/>
            <w:gridSpan w:val="2"/>
          </w:tcPr>
          <w:p w:rsidR="00F75D09" w:rsidRPr="00F75D09" w:rsidRDefault="00F75D09" w:rsidP="00DA659F">
            <w:pPr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Ընդամենը եկամուտներ</w:t>
            </w:r>
          </w:p>
        </w:tc>
        <w:tc>
          <w:tcPr>
            <w:tcW w:w="1795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166303,1</w:t>
            </w:r>
          </w:p>
        </w:tc>
        <w:tc>
          <w:tcPr>
            <w:tcW w:w="1795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157918,6</w:t>
            </w:r>
          </w:p>
        </w:tc>
        <w:tc>
          <w:tcPr>
            <w:tcW w:w="1796" w:type="dxa"/>
          </w:tcPr>
          <w:p w:rsidR="00F75D09" w:rsidRPr="00F75D09" w:rsidRDefault="00F75D09" w:rsidP="00FE4461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F75D09">
              <w:rPr>
                <w:rFonts w:ascii="GHEA Mariam" w:hAnsi="GHEA Mariam"/>
                <w:b/>
                <w:sz w:val="24"/>
                <w:szCs w:val="24"/>
              </w:rPr>
              <w:t>95,0</w:t>
            </w:r>
          </w:p>
        </w:tc>
      </w:tr>
    </w:tbl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8E4262" w:rsidP="008E4262">
      <w:pPr>
        <w:ind w:firstLine="284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Համայնքի 2018թ. բյուջեի ծախսերի կառուցվածքը` ըստ գործառնական դասակարգման հոդվածների </w:t>
      </w:r>
      <w:r w:rsidRPr="008E4262">
        <w:rPr>
          <w:rFonts w:ascii="GHEA Mariam" w:hAnsi="GHEA Mariam"/>
          <w:b/>
          <w:sz w:val="24"/>
          <w:szCs w:val="24"/>
        </w:rPr>
        <w:t>(</w:t>
      </w:r>
      <w:r>
        <w:rPr>
          <w:rFonts w:ascii="GHEA Mariam" w:hAnsi="GHEA Mariam"/>
          <w:b/>
          <w:sz w:val="24"/>
          <w:szCs w:val="24"/>
        </w:rPr>
        <w:t>ոլորտների</w:t>
      </w:r>
      <w:r w:rsidRPr="008E4262">
        <w:rPr>
          <w:rFonts w:ascii="GHEA Mariam" w:hAnsi="GHEA Mariam"/>
          <w:b/>
          <w:sz w:val="24"/>
          <w:szCs w:val="24"/>
        </w:rPr>
        <w:t>)</w:t>
      </w:r>
    </w:p>
    <w:p w:rsid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  <w:r w:rsidRPr="008E4262">
        <w:rPr>
          <w:rFonts w:ascii="GHEA Mariam" w:hAnsi="GHEA Mariam"/>
          <w:sz w:val="20"/>
          <w:szCs w:val="20"/>
        </w:rPr>
        <w:t>հազար դրամ</w:t>
      </w:r>
    </w:p>
    <w:p w:rsid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630"/>
        <w:gridCol w:w="1630"/>
      </w:tblGrid>
      <w:tr w:rsidR="00CA3372" w:rsidRPr="00CA3372" w:rsidTr="00CA3372">
        <w:tc>
          <w:tcPr>
            <w:tcW w:w="675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Հ/Հ</w:t>
            </w:r>
          </w:p>
        </w:tc>
        <w:tc>
          <w:tcPr>
            <w:tcW w:w="6379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Ցուցանիշներ</w:t>
            </w:r>
          </w:p>
        </w:tc>
        <w:tc>
          <w:tcPr>
            <w:tcW w:w="1630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>
              <w:rPr>
                <w:rFonts w:ascii="GHEA Mariam" w:hAnsi="GHEA Mariam"/>
                <w:b/>
                <w:sz w:val="20"/>
                <w:szCs w:val="20"/>
              </w:rPr>
              <w:t>Գումար</w:t>
            </w:r>
          </w:p>
        </w:tc>
        <w:tc>
          <w:tcPr>
            <w:tcW w:w="1630" w:type="dxa"/>
          </w:tcPr>
          <w:p w:rsidR="00CA3372" w:rsidRPr="00CA3372" w:rsidRDefault="00CA3372" w:rsidP="00CA3372">
            <w:pPr>
              <w:jc w:val="center"/>
              <w:rPr>
                <w:rFonts w:ascii="GHEA Mariam" w:hAnsi="GHEA Mariam"/>
                <w:b/>
                <w:sz w:val="20"/>
                <w:szCs w:val="20"/>
              </w:rPr>
            </w:pPr>
            <w:r w:rsidRPr="00CA3372">
              <w:rPr>
                <w:rFonts w:ascii="GHEA Mariam" w:hAnsi="GHEA Mariam"/>
                <w:b/>
                <w:sz w:val="20"/>
                <w:szCs w:val="20"/>
              </w:rPr>
              <w:t>տես. կշիռ</w:t>
            </w:r>
          </w:p>
        </w:tc>
      </w:tr>
      <w:tr w:rsidR="00CA3372" w:rsidRPr="008E4262" w:rsidTr="00CA3372">
        <w:tc>
          <w:tcPr>
            <w:tcW w:w="7054" w:type="dxa"/>
            <w:gridSpan w:val="2"/>
          </w:tcPr>
          <w:p w:rsidR="00CA3372" w:rsidRPr="0031020F" w:rsidRDefault="00CA3372" w:rsidP="008E4262">
            <w:pPr>
              <w:rPr>
                <w:rFonts w:ascii="GHEA Mariam" w:hAnsi="GHEA Mariam"/>
                <w:b/>
                <w:sz w:val="24"/>
                <w:szCs w:val="24"/>
              </w:rPr>
            </w:pPr>
            <w:r w:rsidRPr="0031020F">
              <w:rPr>
                <w:rFonts w:ascii="GHEA Mariam" w:hAnsi="GHEA Mariam"/>
                <w:b/>
                <w:sz w:val="24"/>
                <w:szCs w:val="24"/>
              </w:rPr>
              <w:t>Ընդամենը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b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b/>
                <w:sz w:val="24"/>
                <w:szCs w:val="24"/>
                <w:lang w:val="en-US"/>
              </w:rPr>
              <w:t>166303.1</w:t>
            </w:r>
          </w:p>
        </w:tc>
        <w:tc>
          <w:tcPr>
            <w:tcW w:w="1630" w:type="dxa"/>
          </w:tcPr>
          <w:p w:rsidR="00CA3372" w:rsidRPr="0031020F" w:rsidRDefault="00CA3372" w:rsidP="00CA3372">
            <w:pPr>
              <w:jc w:val="center"/>
              <w:rPr>
                <w:rFonts w:ascii="GHEA Mariam" w:hAnsi="GHEA Mariam"/>
                <w:b/>
                <w:sz w:val="24"/>
                <w:szCs w:val="24"/>
              </w:rPr>
            </w:pPr>
            <w:r w:rsidRPr="0031020F">
              <w:rPr>
                <w:rFonts w:ascii="GHEA Mariam" w:hAnsi="GHEA Mariam"/>
                <w:b/>
                <w:sz w:val="24"/>
                <w:szCs w:val="24"/>
              </w:rPr>
              <w:t>100,0</w:t>
            </w:r>
            <w:r w:rsidR="0031020F">
              <w:rPr>
                <w:rFonts w:ascii="GHEA Mariam" w:hAnsi="GHEA Mariam"/>
                <w:b/>
                <w:sz w:val="24"/>
                <w:szCs w:val="24"/>
                <w:lang w:val="en-US"/>
              </w:rPr>
              <w:t>%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CA3372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Ընդհանուր բնույթի հանրային ծառայություններ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40863.1</w:t>
            </w:r>
          </w:p>
        </w:tc>
        <w:tc>
          <w:tcPr>
            <w:tcW w:w="1630" w:type="dxa"/>
          </w:tcPr>
          <w:p w:rsidR="00CA3372" w:rsidRPr="002C4933" w:rsidRDefault="0031020F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2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4</w:t>
            </w:r>
            <w:r>
              <w:rPr>
                <w:rFonts w:ascii="GHEA Mariam" w:hAnsi="GHEA Mariam"/>
                <w:sz w:val="24"/>
                <w:szCs w:val="24"/>
              </w:rPr>
              <w:t>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6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Պաշտպանություն</w:t>
            </w:r>
          </w:p>
        </w:tc>
        <w:tc>
          <w:tcPr>
            <w:tcW w:w="1630" w:type="dxa"/>
          </w:tcPr>
          <w:p w:rsidR="00CA3372" w:rsidRPr="00BD17CD" w:rsidRDefault="00BD17CD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630" w:type="dxa"/>
          </w:tcPr>
          <w:p w:rsidR="00CA3372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0.1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Հասարակական կարգ, անվտանգություն և դատական գործունեություն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630" w:type="dxa"/>
          </w:tcPr>
          <w:p w:rsidR="00CA3372" w:rsidRDefault="00D630A7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0,0</w:t>
            </w:r>
          </w:p>
          <w:p w:rsidR="00D630A7" w:rsidRPr="008E4262" w:rsidRDefault="00D630A7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Տնտեսական հարաբերություններ</w:t>
            </w:r>
          </w:p>
        </w:tc>
        <w:tc>
          <w:tcPr>
            <w:tcW w:w="1630" w:type="dxa"/>
          </w:tcPr>
          <w:p w:rsidR="00CA3372" w:rsidRPr="00BD17CD" w:rsidRDefault="0031020F" w:rsidP="00BD17CD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-</w:t>
            </w:r>
            <w:r w:rsidR="00BD17CD">
              <w:rPr>
                <w:rFonts w:ascii="GHEA Mariam" w:hAnsi="GHEA Mariam"/>
                <w:sz w:val="24"/>
                <w:szCs w:val="24"/>
                <w:lang w:val="en-US"/>
              </w:rPr>
              <w:t>17000.0</w:t>
            </w:r>
          </w:p>
        </w:tc>
        <w:tc>
          <w:tcPr>
            <w:tcW w:w="1630" w:type="dxa"/>
          </w:tcPr>
          <w:p w:rsidR="00CA3372" w:rsidRPr="002C4933" w:rsidRDefault="00D630A7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-10,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2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Շրջակա միջավայրի պաշտպանություն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14800,0</w:t>
            </w:r>
          </w:p>
        </w:tc>
        <w:tc>
          <w:tcPr>
            <w:tcW w:w="1630" w:type="dxa"/>
          </w:tcPr>
          <w:p w:rsidR="00CA3372" w:rsidRPr="002C4933" w:rsidRDefault="002C4933" w:rsidP="00D630A7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8.9</w:t>
            </w:r>
          </w:p>
        </w:tc>
      </w:tr>
      <w:tr w:rsidR="00CA3372" w:rsidRPr="008E4262" w:rsidTr="00CA3372">
        <w:tc>
          <w:tcPr>
            <w:tcW w:w="675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CA3372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Բնակարանային շինարարություն և կոմունալ ծառայություն</w:t>
            </w:r>
          </w:p>
        </w:tc>
        <w:tc>
          <w:tcPr>
            <w:tcW w:w="1630" w:type="dxa"/>
          </w:tcPr>
          <w:p w:rsidR="00CA3372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11710,0</w:t>
            </w:r>
          </w:p>
        </w:tc>
        <w:tc>
          <w:tcPr>
            <w:tcW w:w="1630" w:type="dxa"/>
          </w:tcPr>
          <w:p w:rsidR="00CA3372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7.0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Առողջապահություն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0</w:t>
            </w:r>
          </w:p>
        </w:tc>
        <w:tc>
          <w:tcPr>
            <w:tcW w:w="1630" w:type="dxa"/>
          </w:tcPr>
          <w:p w:rsidR="0031020F" w:rsidRPr="008E4262" w:rsidRDefault="0031020F" w:rsidP="00CA3372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31020F" w:rsidRPr="008E4262" w:rsidRDefault="0031020F" w:rsidP="0031020F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Հանգիստ, մշակույթ և կրոն</w:t>
            </w:r>
          </w:p>
        </w:tc>
        <w:tc>
          <w:tcPr>
            <w:tcW w:w="1630" w:type="dxa"/>
          </w:tcPr>
          <w:p w:rsidR="0031020F" w:rsidRPr="002C4933" w:rsidRDefault="002C4933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24480.0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14.8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Կրթություն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64950,0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39.0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Սոցիալական պաշտպանություն</w:t>
            </w:r>
          </w:p>
        </w:tc>
        <w:tc>
          <w:tcPr>
            <w:tcW w:w="1630" w:type="dxa"/>
          </w:tcPr>
          <w:p w:rsidR="0031020F" w:rsidRPr="008E4262" w:rsidRDefault="0031020F" w:rsidP="0031020F">
            <w:pPr>
              <w:jc w:val="center"/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1200,0</w:t>
            </w:r>
          </w:p>
        </w:tc>
        <w:tc>
          <w:tcPr>
            <w:tcW w:w="1630" w:type="dxa"/>
          </w:tcPr>
          <w:p w:rsidR="0031020F" w:rsidRPr="002C4933" w:rsidRDefault="00D630A7" w:rsidP="002C4933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</w:rPr>
              <w:t>0,</w:t>
            </w:r>
            <w:r w:rsidR="002C4933">
              <w:rPr>
                <w:rFonts w:ascii="GHEA Mariam" w:hAnsi="GHEA Mariam"/>
                <w:sz w:val="24"/>
                <w:szCs w:val="24"/>
                <w:lang w:val="en-US"/>
              </w:rPr>
              <w:t>7</w:t>
            </w:r>
          </w:p>
        </w:tc>
      </w:tr>
      <w:tr w:rsidR="0031020F" w:rsidRPr="008E4262" w:rsidTr="00CA3372">
        <w:tc>
          <w:tcPr>
            <w:tcW w:w="675" w:type="dxa"/>
          </w:tcPr>
          <w:p w:rsidR="0031020F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31020F" w:rsidRPr="008E4262" w:rsidRDefault="0031020F" w:rsidP="008E4262">
            <w:pPr>
              <w:rPr>
                <w:rFonts w:ascii="GHEA Mariam" w:hAnsi="GHEA Mariam"/>
                <w:sz w:val="24"/>
                <w:szCs w:val="24"/>
              </w:rPr>
            </w:pPr>
            <w:r>
              <w:rPr>
                <w:rFonts w:ascii="GHEA Mariam" w:hAnsi="GHEA Mariam"/>
                <w:sz w:val="24"/>
                <w:szCs w:val="24"/>
              </w:rPr>
              <w:t>Հիմնական բաժիններին չդասվող պահուստային ֆոնդեր</w:t>
            </w:r>
          </w:p>
        </w:tc>
        <w:tc>
          <w:tcPr>
            <w:tcW w:w="1630" w:type="dxa"/>
          </w:tcPr>
          <w:p w:rsidR="0031020F" w:rsidRPr="002C4933" w:rsidRDefault="002C4933" w:rsidP="0031020F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8200.0</w:t>
            </w:r>
          </w:p>
        </w:tc>
        <w:tc>
          <w:tcPr>
            <w:tcW w:w="1630" w:type="dxa"/>
          </w:tcPr>
          <w:p w:rsidR="0031020F" w:rsidRPr="002C4933" w:rsidRDefault="002C4933" w:rsidP="00CA3372">
            <w:pPr>
              <w:jc w:val="center"/>
              <w:rPr>
                <w:rFonts w:ascii="GHEA Mariam" w:hAnsi="GHEA Mariam"/>
                <w:sz w:val="24"/>
                <w:szCs w:val="24"/>
                <w:lang w:val="en-US"/>
              </w:rPr>
            </w:pPr>
            <w:r>
              <w:rPr>
                <w:rFonts w:ascii="GHEA Mariam" w:hAnsi="GHEA Mariam"/>
                <w:sz w:val="24"/>
                <w:szCs w:val="24"/>
                <w:lang w:val="en-US"/>
              </w:rPr>
              <w:t>4.9</w:t>
            </w:r>
          </w:p>
        </w:tc>
      </w:tr>
    </w:tbl>
    <w:p w:rsidR="008E4262" w:rsidRPr="008E4262" w:rsidRDefault="008E4262" w:rsidP="008E4262">
      <w:pPr>
        <w:ind w:firstLine="284"/>
        <w:rPr>
          <w:rFonts w:ascii="GHEA Mariam" w:hAnsi="GHEA Mariam"/>
          <w:sz w:val="20"/>
          <w:szCs w:val="20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Default="00DA659F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B74E80" w:rsidRDefault="00B74E80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DA659F">
      <w:pPr>
        <w:ind w:firstLine="284"/>
        <w:rPr>
          <w:rFonts w:ascii="GHEA Mariam" w:hAnsi="GHEA Mariam"/>
          <w:b/>
          <w:sz w:val="24"/>
          <w:szCs w:val="24"/>
          <w:lang w:val="en-US"/>
        </w:rPr>
      </w:pPr>
    </w:p>
    <w:p w:rsidR="00DA659F" w:rsidRPr="00996C29" w:rsidRDefault="00DA659F" w:rsidP="00DA659F">
      <w:pPr>
        <w:ind w:firstLine="284"/>
        <w:rPr>
          <w:rFonts w:ascii="GHEA Mariam" w:hAnsi="GHEA Mariam"/>
          <w:b/>
          <w:sz w:val="24"/>
          <w:szCs w:val="24"/>
        </w:rPr>
      </w:pPr>
    </w:p>
    <w:p w:rsidR="00DA659F" w:rsidRPr="00E54F64" w:rsidRDefault="00DA03F9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Պաշտպանության</w:t>
      </w:r>
      <w:r w:rsidRPr="00E54F64">
        <w:rPr>
          <w:rFonts w:ascii="GHEA Mariam" w:hAnsi="GHEA Mariam"/>
          <w:b/>
          <w:sz w:val="24"/>
          <w:szCs w:val="24"/>
        </w:rPr>
        <w:t xml:space="preserve"> կազմակերպման բնագավառ</w:t>
      </w:r>
    </w:p>
    <w:p w:rsidR="00DA03F9" w:rsidRDefault="00DA03F9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  <w:r w:rsidRPr="00DA03F9">
        <w:rPr>
          <w:rFonts w:ascii="GHEA Mariam" w:hAnsi="GHEA Mariam"/>
          <w:sz w:val="24"/>
          <w:szCs w:val="24"/>
        </w:rPr>
        <w:t xml:space="preserve">Օրենքով </w:t>
      </w:r>
      <w:r>
        <w:rPr>
          <w:rFonts w:ascii="GHEA Mariam" w:hAnsi="GHEA Mariam"/>
          <w:sz w:val="24"/>
          <w:szCs w:val="24"/>
        </w:rPr>
        <w:t>սահմանված կարգով վարվում է համայնքի զինապարտների գրանցամատյանը, նրանց վերաբերյալ ցուցակները, ինչպես նաև համայնքի բնակության վայրի հաշվառումից հանվելու, աշխատանքի ընդունվելու և աշխատանքից ազատվելու վերաբերյալ տվյաները ներկայացվում է տարածքային զինկոմիսարիատ:</w:t>
      </w: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</w:p>
    <w:p w:rsidR="00DA03F9" w:rsidRPr="00E54F64" w:rsidRDefault="00DA03F9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Արտակարգ</w:t>
      </w:r>
      <w:r w:rsidRPr="00E54F64">
        <w:rPr>
          <w:rFonts w:ascii="GHEA Mariam" w:hAnsi="GHEA Mariam"/>
          <w:b/>
          <w:sz w:val="24"/>
          <w:szCs w:val="24"/>
        </w:rPr>
        <w:t xml:space="preserve"> իրավիճակներից բնակչության պաշտպանության և քաղաքացիական պաշտպանության կազմակերպման բնագավառ</w:t>
      </w:r>
    </w:p>
    <w:p w:rsidR="00DA03F9" w:rsidRDefault="00DA03F9" w:rsidP="00130758">
      <w:pPr>
        <w:ind w:firstLine="360"/>
        <w:rPr>
          <w:rFonts w:ascii="GHEA Mariam" w:hAnsi="GHEA Mariam"/>
          <w:sz w:val="24"/>
          <w:szCs w:val="24"/>
        </w:rPr>
      </w:pPr>
    </w:p>
    <w:p w:rsidR="00DA03F9" w:rsidRDefault="0015783D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են միջոցառումներ համայնքային ենթակայության օբյեկտների անվտանգ աշխատանքն ապահովելու նպատակով: Կազմվել է աղետների ռիսկերի նվազեցման պլանը և ճշգրտվել է արտակարգ իրավիճակներում բնակչության պաշտպանության պլանը: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ԱԻՆ տարածքային ստորաբաժանման հետ անցկացվել է համատեղ վարժանքներ: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15783D" w:rsidRPr="00E54F64" w:rsidRDefault="0015783D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54F64">
        <w:rPr>
          <w:rFonts w:ascii="GHEA Mariam" w:hAnsi="GHEA Mariam" w:cs="Sylfaen"/>
          <w:b/>
          <w:sz w:val="24"/>
          <w:szCs w:val="24"/>
        </w:rPr>
        <w:t>Քաղաքաշինության</w:t>
      </w:r>
      <w:r w:rsidRPr="00E54F64">
        <w:rPr>
          <w:rFonts w:ascii="GHEA Mariam" w:hAnsi="GHEA Mariam"/>
          <w:b/>
          <w:sz w:val="24"/>
          <w:szCs w:val="24"/>
        </w:rPr>
        <w:t xml:space="preserve"> և կոմունալ տնտեսության բնագավառ</w:t>
      </w:r>
    </w:p>
    <w:p w:rsidR="0015783D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15783D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Համայնքի քաղաքաշինական ծրագրային փաստաթղթերին համապատասխան` օրենսդրությամբ սահմանված կարգով կառուցապատողին տրվել է 17 ճարտարապետահատակագծային առաջադրանք: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Տրվել է 20 շինարարության թույլտվություն: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Սահմանված կարգով ձևակերպվել է 4 ավարտված շինարարության շահագործման փաստագրում: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Սահմանված կարգով վերահսկողություն է իրականացվում շենքերի ու շինությունների նպատակային օգտագործման և պահպանման, կառուցապատողներին տրված ճարտարապետահատակագծային առաջադրանքով, համայնքի քաղաքաշինական կանոնադրությամբ սահմանված պահանջների նկատմամբ:</w:t>
      </w:r>
    </w:p>
    <w:p w:rsidR="00821462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r w:rsidR="00821462">
        <w:rPr>
          <w:rFonts w:ascii="GHEA Mariam" w:hAnsi="GHEA Mariam"/>
          <w:sz w:val="24"/>
          <w:szCs w:val="24"/>
        </w:rPr>
        <w:t>Իրականացվել է համայնքային սեփականություն հանդիսացող շենքերի ու շինությունների, գույքի ամենամյա հաշվառում</w:t>
      </w:r>
      <w:r>
        <w:rPr>
          <w:rFonts w:ascii="GHEA Mariam" w:hAnsi="GHEA Mariam"/>
          <w:sz w:val="24"/>
          <w:szCs w:val="24"/>
        </w:rPr>
        <w:t>, գույքագրման փաստաթղթերը ներկայացվել է ավագանու հաստատմանը: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*Իրականացվել է 24 աճուրդ: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*Կատարվել է անշարժ գույքի 45 հասցեավորում:</w:t>
      </w:r>
    </w:p>
    <w:p w:rsidR="00E54F64" w:rsidRDefault="00E54F64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*Կառուցապատման իրավունքով տրամադրվել է 1,24 հա հողատարածքներ:</w:t>
      </w:r>
    </w:p>
    <w:p w:rsidR="0015783D" w:rsidRPr="00DA03F9" w:rsidRDefault="0015783D" w:rsidP="00130758">
      <w:pPr>
        <w:ind w:firstLine="360"/>
        <w:rPr>
          <w:rFonts w:ascii="GHEA Mariam" w:hAnsi="GHEA Mariam"/>
          <w:sz w:val="24"/>
          <w:szCs w:val="24"/>
        </w:rPr>
      </w:pPr>
    </w:p>
    <w:p w:rsidR="00DA659F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2018թ. ընթացքում համայնքապետարանի և </w:t>
      </w:r>
      <w:r w:rsidR="000F70FC">
        <w:rPr>
          <w:rFonts w:ascii="GHEA Mariam" w:hAnsi="GHEA Mariam"/>
          <w:b/>
          <w:sz w:val="24"/>
          <w:szCs w:val="24"/>
        </w:rPr>
        <w:t xml:space="preserve">&lt;&lt;Վոլդ Վիժն&gt;&gt;, &lt;&lt;Միջազգային զարգացման </w:t>
      </w:r>
      <w:r w:rsidR="00426CEE">
        <w:rPr>
          <w:rFonts w:ascii="GHEA Mariam" w:hAnsi="GHEA Mariam"/>
          <w:b/>
          <w:sz w:val="24"/>
          <w:szCs w:val="24"/>
        </w:rPr>
        <w:t>ծրագրեր&gt;&gt;, &lt;&lt;ԷՅ ԹԻ ՓԻ&gt;&gt;, &lt;&lt;Դիակոնիա&gt;&gt; բարեգործական կազմակերպույթունների</w:t>
      </w:r>
      <w:r w:rsidR="00240D79">
        <w:rPr>
          <w:rFonts w:ascii="GHEA Mariam" w:hAnsi="GHEA Mariam"/>
          <w:b/>
          <w:sz w:val="24"/>
          <w:szCs w:val="24"/>
        </w:rPr>
        <w:t>,</w:t>
      </w:r>
      <w:r w:rsidR="00D42C49">
        <w:rPr>
          <w:rFonts w:ascii="GHEA Mariam" w:hAnsi="GHEA Mariam"/>
          <w:b/>
          <w:sz w:val="24"/>
          <w:szCs w:val="24"/>
        </w:rPr>
        <w:t xml:space="preserve">&lt;&lt;ԹՍՀ Թալին Սլոտեր ՀՕՈՒՍԵ&gt;&gt; ՍՊԸ, </w:t>
      </w:r>
      <w:r w:rsidR="00426CEE">
        <w:rPr>
          <w:rFonts w:ascii="GHEA Mariam" w:hAnsi="GHEA Mariam"/>
          <w:b/>
          <w:sz w:val="24"/>
          <w:szCs w:val="24"/>
        </w:rPr>
        <w:t xml:space="preserve"> Բուրգ լե Վալանս քույր քաղաքի</w:t>
      </w:r>
      <w:r w:rsidR="004E00B3" w:rsidRPr="004E00B3">
        <w:rPr>
          <w:rFonts w:ascii="GHEA Mariam" w:hAnsi="GHEA Mariam"/>
          <w:b/>
          <w:sz w:val="24"/>
          <w:szCs w:val="24"/>
        </w:rPr>
        <w:t xml:space="preserve">, </w:t>
      </w:r>
      <w:r w:rsidR="004E00B3">
        <w:rPr>
          <w:rFonts w:ascii="GHEA Mariam" w:hAnsi="GHEA Mariam"/>
          <w:b/>
          <w:sz w:val="24"/>
          <w:szCs w:val="24"/>
        </w:rPr>
        <w:t>Րաֆֆի Արսլանյանի</w:t>
      </w:r>
      <w:r>
        <w:rPr>
          <w:rFonts w:ascii="GHEA Mariam" w:hAnsi="GHEA Mariam"/>
          <w:b/>
          <w:sz w:val="24"/>
          <w:szCs w:val="24"/>
        </w:rPr>
        <w:t xml:space="preserve"> միջոցներով </w:t>
      </w:r>
      <w:r w:rsidR="00E54F64">
        <w:rPr>
          <w:rFonts w:ascii="GHEA Mariam" w:hAnsi="GHEA Mariam"/>
          <w:b/>
          <w:sz w:val="24"/>
          <w:szCs w:val="24"/>
        </w:rPr>
        <w:t xml:space="preserve">իրականացվել են </w:t>
      </w:r>
      <w:r w:rsidR="00D42C49">
        <w:rPr>
          <w:rFonts w:ascii="GHEA Mariam" w:hAnsi="GHEA Mariam"/>
          <w:b/>
          <w:sz w:val="24"/>
          <w:szCs w:val="24"/>
        </w:rPr>
        <w:t>11</w:t>
      </w:r>
      <w:r w:rsidR="00240D79">
        <w:rPr>
          <w:rFonts w:ascii="GHEA Mariam" w:hAnsi="GHEA Mariam"/>
          <w:b/>
          <w:sz w:val="24"/>
          <w:szCs w:val="24"/>
        </w:rPr>
        <w:t>4934,3 հազար դրամ</w:t>
      </w:r>
      <w:r w:rsidR="004E00B3">
        <w:rPr>
          <w:rFonts w:ascii="GHEA Mariam" w:hAnsi="GHEA Mariam"/>
          <w:b/>
          <w:sz w:val="24"/>
          <w:szCs w:val="24"/>
        </w:rPr>
        <w:t xml:space="preserve"> և ավելի</w:t>
      </w:r>
      <w:r w:rsidR="00E54F64">
        <w:rPr>
          <w:rFonts w:ascii="GHEA Mariam" w:hAnsi="GHEA Mariam"/>
          <w:b/>
          <w:sz w:val="24"/>
          <w:szCs w:val="24"/>
        </w:rPr>
        <w:t xml:space="preserve">քաղաքաշինական </w:t>
      </w:r>
      <w:r w:rsidR="00240D79">
        <w:rPr>
          <w:rFonts w:ascii="GHEA Mariam" w:hAnsi="GHEA Mariam"/>
          <w:b/>
          <w:sz w:val="24"/>
          <w:szCs w:val="24"/>
        </w:rPr>
        <w:t>ծրագրեր, մասնավորապես</w:t>
      </w:r>
      <w:r w:rsidR="00E54F64">
        <w:rPr>
          <w:rFonts w:ascii="GHEA Mariam" w:hAnsi="GHEA Mariam"/>
          <w:b/>
          <w:sz w:val="24"/>
          <w:szCs w:val="24"/>
        </w:rPr>
        <w:t>`</w:t>
      </w:r>
    </w:p>
    <w:p w:rsidR="008D1E3B" w:rsidRDefault="008D1E3B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240D79" w:rsidRPr="00B74E80" w:rsidRDefault="00284401" w:rsidP="00284401">
      <w:pPr>
        <w:pStyle w:val="ListParagraph"/>
        <w:numPr>
          <w:ilvl w:val="0"/>
          <w:numId w:val="2"/>
        </w:numPr>
        <w:ind w:left="0" w:firstLine="360"/>
        <w:jc w:val="left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Հովանոցներ</w:t>
      </w:r>
      <w:r>
        <w:rPr>
          <w:rFonts w:ascii="GHEA Mariam" w:hAnsi="GHEA Mariam"/>
          <w:b/>
          <w:sz w:val="24"/>
          <w:szCs w:val="24"/>
          <w:lang w:val="en-US"/>
        </w:rPr>
        <w:t xml:space="preserve">ի </w:t>
      </w:r>
      <w:proofErr w:type="spellStart"/>
      <w:r>
        <w:rPr>
          <w:rFonts w:ascii="GHEA Mariam" w:hAnsi="GHEA Mariam"/>
          <w:b/>
          <w:sz w:val="24"/>
          <w:szCs w:val="24"/>
          <w:lang w:val="en-US"/>
        </w:rPr>
        <w:t>պուրակիկառուցում</w:t>
      </w:r>
      <w:proofErr w:type="spellEnd"/>
      <w:r w:rsidR="00240D79">
        <w:rPr>
          <w:rFonts w:ascii="GHEA Mariam" w:hAnsi="GHEA Mariam"/>
          <w:b/>
          <w:sz w:val="24"/>
          <w:szCs w:val="24"/>
        </w:rPr>
        <w:t>,</w:t>
      </w:r>
      <w:r w:rsidR="00B74E80">
        <w:rPr>
          <w:rFonts w:ascii="GHEA Mariam" w:hAnsi="GHEA Mariam"/>
          <w:b/>
          <w:noProof/>
          <w:sz w:val="24"/>
          <w:szCs w:val="24"/>
          <w:lang w:eastAsia="ru-RU"/>
        </w:rPr>
        <w:t xml:space="preserve"> </w:t>
      </w:r>
    </w:p>
    <w:p w:rsidR="00B74E80" w:rsidRDefault="00B74E80" w:rsidP="00B74E80">
      <w:pPr>
        <w:jc w:val="left"/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B74E80">
      <w:pPr>
        <w:jc w:val="left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746150" cy="826618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849" cy="8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53388" cy="824281"/>
            <wp:effectExtent l="0" t="0" r="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442" cy="8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92726" cy="826617"/>
            <wp:effectExtent l="0" t="0" r="0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36" cy="8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B74E80" w:rsidRDefault="00B74E80" w:rsidP="00B74E80">
      <w:pPr>
        <w:ind w:left="360"/>
        <w:rPr>
          <w:rFonts w:ascii="GHEA Mariam" w:hAnsi="GHEA Mariam"/>
          <w:b/>
          <w:sz w:val="24"/>
          <w:szCs w:val="24"/>
        </w:rPr>
      </w:pPr>
    </w:p>
    <w:p w:rsidR="00240D79" w:rsidRPr="00B74E80" w:rsidRDefault="00240D79" w:rsidP="003B3D8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3B3D88">
        <w:rPr>
          <w:rFonts w:ascii="GHEA Mariam" w:hAnsi="GHEA Mariam" w:cs="Sylfaen"/>
          <w:b/>
          <w:sz w:val="24"/>
          <w:szCs w:val="24"/>
        </w:rPr>
        <w:lastRenderedPageBreak/>
        <w:t>Սայաթ</w:t>
      </w:r>
      <w:r w:rsidRPr="00B74E80">
        <w:rPr>
          <w:rFonts w:ascii="GHEA Mariam" w:hAnsi="GHEA Mariam"/>
          <w:b/>
          <w:sz w:val="24"/>
          <w:szCs w:val="24"/>
        </w:rPr>
        <w:t>-</w:t>
      </w:r>
      <w:r w:rsidRPr="003B3D88">
        <w:rPr>
          <w:rFonts w:ascii="GHEA Mariam" w:hAnsi="GHEA Mariam"/>
          <w:b/>
          <w:sz w:val="24"/>
          <w:szCs w:val="24"/>
        </w:rPr>
        <w:t>Նովա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Տերյան</w:t>
      </w:r>
      <w:r w:rsidRPr="00B74E80">
        <w:rPr>
          <w:rFonts w:ascii="GHEA Mariam" w:hAnsi="GHEA Mariam"/>
          <w:b/>
          <w:sz w:val="24"/>
          <w:szCs w:val="24"/>
        </w:rPr>
        <w:t xml:space="preserve"> 2-</w:t>
      </w:r>
      <w:r w:rsidRPr="003B3D88">
        <w:rPr>
          <w:rFonts w:ascii="GHEA Mariam" w:hAnsi="GHEA Mariam"/>
          <w:b/>
          <w:sz w:val="24"/>
          <w:szCs w:val="24"/>
        </w:rPr>
        <w:t>րդ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նրբանցք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փողոցների</w:t>
      </w:r>
      <w:r w:rsidRPr="00B74E80">
        <w:rPr>
          <w:rFonts w:ascii="GHEA Mariam" w:hAnsi="GHEA Mariam"/>
          <w:b/>
          <w:sz w:val="24"/>
          <w:szCs w:val="24"/>
        </w:rPr>
        <w:t xml:space="preserve"> </w:t>
      </w:r>
      <w:r w:rsidRPr="003B3D88">
        <w:rPr>
          <w:rFonts w:ascii="GHEA Mariam" w:hAnsi="GHEA Mariam"/>
          <w:b/>
          <w:sz w:val="24"/>
          <w:szCs w:val="24"/>
        </w:rPr>
        <w:t>ասֆալտապատում</w:t>
      </w:r>
      <w:r w:rsidRPr="00B74E80">
        <w:rPr>
          <w:rFonts w:ascii="GHEA Mariam" w:hAnsi="GHEA Mariam"/>
          <w:b/>
          <w:sz w:val="24"/>
          <w:szCs w:val="24"/>
        </w:rPr>
        <w:t>,</w:t>
      </w:r>
    </w:p>
    <w:p w:rsidR="00284401" w:rsidRDefault="00284401" w:rsidP="0028440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04596" cy="826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58" cy="82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3" cy="826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41" cy="8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972922" cy="8339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21" cy="8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284401" w:rsidRDefault="00B74E80" w:rsidP="0028440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162B1C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Փողոցների փոսալցում,</w:t>
      </w:r>
    </w:p>
    <w:p w:rsidR="00162B1C" w:rsidRDefault="00162B1C" w:rsidP="00162B1C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04595" cy="8046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41" cy="8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2" cy="8046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77" cy="81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ADF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02182" cy="8028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89" cy="8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162B1C" w:rsidRDefault="00B74E80" w:rsidP="00162B1C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056CB9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Փողոցների գծանշում,</w:t>
      </w:r>
    </w:p>
    <w:p w:rsidR="00056CB9" w:rsidRDefault="00056CB9" w:rsidP="00056CB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3" cy="8851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59" cy="8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75334" cy="8833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27" cy="9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3F0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16813" cy="88513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16" cy="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056CB9" w:rsidRDefault="00B74E80" w:rsidP="00056CB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B74E80" w:rsidRDefault="00043842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  <w:lang w:val="en-US"/>
        </w:rPr>
        <w:t>6</w:t>
      </w:r>
      <w:r w:rsidRPr="00043842">
        <w:rPr>
          <w:rFonts w:ascii="GHEA Mariam" w:hAnsi="GHEA Mariam"/>
          <w:b/>
          <w:sz w:val="24"/>
          <w:szCs w:val="24"/>
          <w:lang w:val="en-US"/>
        </w:rPr>
        <w:t>5</w:t>
      </w:r>
      <w:bookmarkStart w:id="0" w:name="_GoBack"/>
      <w:bookmarkEnd w:id="0"/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ԿՎ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ա</w:t>
      </w:r>
      <w:r w:rsidR="00240D79">
        <w:rPr>
          <w:rFonts w:ascii="GHEA Mariam" w:hAnsi="GHEA Mariam"/>
          <w:b/>
          <w:sz w:val="24"/>
          <w:szCs w:val="24"/>
        </w:rPr>
        <w:t>րևային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240D79">
        <w:rPr>
          <w:rFonts w:ascii="GHEA Mariam" w:hAnsi="GHEA Mariam"/>
          <w:b/>
          <w:sz w:val="24"/>
          <w:szCs w:val="24"/>
        </w:rPr>
        <w:t>էլեկտրակայանի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240D79">
        <w:rPr>
          <w:rFonts w:ascii="GHEA Mariam" w:hAnsi="GHEA Mariam"/>
          <w:b/>
          <w:sz w:val="24"/>
          <w:szCs w:val="24"/>
        </w:rPr>
        <w:t>կառուցում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>(</w:t>
      </w:r>
      <w:r w:rsidR="00907A92">
        <w:rPr>
          <w:rFonts w:ascii="GHEA Mariam" w:hAnsi="GHEA Mariam"/>
          <w:b/>
          <w:sz w:val="24"/>
          <w:szCs w:val="24"/>
        </w:rPr>
        <w:t>ծրագրի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907A92">
        <w:rPr>
          <w:rFonts w:ascii="GHEA Mariam" w:hAnsi="GHEA Mariam"/>
          <w:b/>
          <w:sz w:val="24"/>
          <w:szCs w:val="24"/>
        </w:rPr>
        <w:t>շրջանակներում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մարզադպրոցում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տեղադրվել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է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արևային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ջրատաքացուցիչներ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և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Թ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>.</w:t>
      </w:r>
      <w:r w:rsidR="007A2903">
        <w:rPr>
          <w:rFonts w:ascii="GHEA Mariam" w:hAnsi="GHEA Mariam"/>
          <w:b/>
          <w:sz w:val="24"/>
          <w:szCs w:val="24"/>
        </w:rPr>
        <w:t>Կրպեյան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փողոցում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անցկացվել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է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գիշերային</w:t>
      </w:r>
      <w:r w:rsidR="007A2903"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 w:rsidR="007A2903">
        <w:rPr>
          <w:rFonts w:ascii="GHEA Mariam" w:hAnsi="GHEA Mariam"/>
          <w:b/>
          <w:sz w:val="24"/>
          <w:szCs w:val="24"/>
        </w:rPr>
        <w:t>լուսավորություն</w:t>
      </w:r>
      <w:r w:rsidR="00907A92" w:rsidRPr="00B74E80">
        <w:rPr>
          <w:rFonts w:ascii="GHEA Mariam" w:hAnsi="GHEA Mariam"/>
          <w:b/>
          <w:sz w:val="24"/>
          <w:szCs w:val="24"/>
          <w:lang w:val="en-US"/>
        </w:rPr>
        <w:t>)</w:t>
      </w:r>
      <w:r w:rsidR="00240D79"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B123F0" w:rsidRDefault="00B123F0" w:rsidP="00B123F0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2" cy="8266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25" cy="8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FC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75334" cy="8266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92397_2203786239646011_4294458986620518400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92" cy="8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4E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24128" cy="8248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2755_2195467710477864_9136881196628705280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95" cy="8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4E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3882" cy="8193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6641_2203787659645869_91639585602482995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065" cy="8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B123F0" w:rsidRDefault="00B74E80" w:rsidP="00B123F0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B74E80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Կանաչ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գոտու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ստեղծում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ցանկապատում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1,5 </w:t>
      </w:r>
      <w:r>
        <w:rPr>
          <w:rFonts w:ascii="GHEA Mariam" w:hAnsi="GHEA Mariam"/>
          <w:b/>
          <w:sz w:val="24"/>
          <w:szCs w:val="24"/>
        </w:rPr>
        <w:t>հա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87304E" w:rsidRDefault="0087304E" w:rsidP="0087304E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31443" cy="10533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311665_246390336235490_48798671522339225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60" cy="10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053389" cy="10577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10319_2799546556726930_886033719026620825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18" cy="10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415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33856" cy="10533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05599_346973619443533_478273347324267724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630" cy="10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87304E" w:rsidRDefault="00B74E80" w:rsidP="0087304E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843A91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Ընթերցասրահի վերանորոգում,</w:t>
      </w:r>
    </w:p>
    <w:p w:rsidR="00843A91" w:rsidRDefault="00843A91" w:rsidP="00843A9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63117" cy="102412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52" cy="10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21639" cy="102412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967" cy="10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843A91" w:rsidRDefault="00B74E80" w:rsidP="00843A91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240D79" w:rsidRPr="00C12415" w:rsidRDefault="00240D79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 xml:space="preserve">Նստարանների տեղադրում </w:t>
      </w:r>
      <w:r w:rsidR="008D1E3B">
        <w:rPr>
          <w:rFonts w:ascii="GHEA Mariam" w:hAnsi="GHEA Mariam"/>
          <w:b/>
          <w:sz w:val="24"/>
          <w:szCs w:val="24"/>
        </w:rPr>
        <w:t>հովանոցների պուրակում,</w:t>
      </w:r>
    </w:p>
    <w:p w:rsidR="00C12415" w:rsidRDefault="00C12415" w:rsidP="00625ACF">
      <w:pPr>
        <w:ind w:firstLine="426"/>
        <w:rPr>
          <w:rFonts w:ascii="GHEA Mariam" w:hAnsi="GHEA Mariam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4128" cy="11192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09" cy="11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C12415">
      <w:pPr>
        <w:rPr>
          <w:rFonts w:ascii="GHEA Mariam" w:hAnsi="GHEA Mariam"/>
          <w:b/>
          <w:sz w:val="24"/>
          <w:szCs w:val="24"/>
          <w:lang w:val="en-US"/>
        </w:rPr>
      </w:pPr>
    </w:p>
    <w:p w:rsidR="008D1E3B" w:rsidRPr="00B74E80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Հեծանիվի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կայանի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կառուցում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հովանոցների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պուրակում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B74E80" w:rsidRDefault="00B74E80" w:rsidP="00B74E80">
      <w:pPr>
        <w:rPr>
          <w:rFonts w:ascii="GHEA Mariam" w:hAnsi="GHEA Mariam"/>
          <w:b/>
          <w:sz w:val="24"/>
          <w:szCs w:val="24"/>
          <w:lang w:val="en-US"/>
        </w:rPr>
      </w:pPr>
    </w:p>
    <w:p w:rsidR="00B74E80" w:rsidRPr="00B74E80" w:rsidRDefault="00B74E80" w:rsidP="00B74E80">
      <w:pPr>
        <w:rPr>
          <w:rFonts w:ascii="GHEA Mariam" w:hAnsi="GHEA Mariam"/>
          <w:b/>
          <w:sz w:val="24"/>
          <w:szCs w:val="24"/>
          <w:lang w:val="en-US"/>
        </w:rPr>
      </w:pPr>
    </w:p>
    <w:p w:rsidR="00C12415" w:rsidRDefault="00C12415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80160" cy="12581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2_19094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612" cy="126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94790" cy="12637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2_1909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85" cy="12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C12415" w:rsidRDefault="00B74E80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B74E80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sz w:val="24"/>
          <w:szCs w:val="24"/>
        </w:rPr>
        <w:t>Ֆրանկոֆոնիայի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կենտրոնի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սանհանգույցի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միջանցքի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վերանորոգում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>,</w:t>
      </w:r>
    </w:p>
    <w:p w:rsidR="00C12415" w:rsidRDefault="00C12415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65530" cy="13459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90" cy="13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07008" cy="13459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43" cy="13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48486" cy="13459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41" cy="134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C12415" w:rsidRDefault="00B74E80" w:rsidP="00C12415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563C89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15 բնակարանների գազաֆիկացում,</w:t>
      </w:r>
    </w:p>
    <w:p w:rsidR="00563C89" w:rsidRDefault="00563C89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14323" cy="12508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59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07008" cy="12777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20" cy="128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99692" cy="128015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50" cy="12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563C89" w:rsidRDefault="00B74E80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Pr="009A1EDB" w:rsidRDefault="008D1E3B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Երաժշտական դպրոցի պատուհանների փոխարինում,</w:t>
      </w:r>
    </w:p>
    <w:p w:rsidR="009A1EDB" w:rsidRDefault="009A1EDB" w:rsidP="009A1EDB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70432" cy="15069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60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43" cy="15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99693" cy="151177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9" cy="15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9A1EDB" w:rsidRDefault="00B74E80" w:rsidP="009A1EDB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4E00B3" w:rsidRPr="00B74E80" w:rsidRDefault="004E00B3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  <w:lang w:val="en-US"/>
        </w:rPr>
      </w:pPr>
      <w:r w:rsidRPr="00B74E80">
        <w:rPr>
          <w:rFonts w:ascii="GHEA Mariam" w:hAnsi="GHEA Mariam"/>
          <w:b/>
          <w:sz w:val="24"/>
          <w:szCs w:val="24"/>
          <w:lang w:val="en-US"/>
        </w:rPr>
        <w:t>1-</w:t>
      </w:r>
      <w:r>
        <w:rPr>
          <w:rFonts w:ascii="GHEA Mariam" w:hAnsi="GHEA Mariam"/>
          <w:b/>
          <w:sz w:val="24"/>
          <w:szCs w:val="24"/>
        </w:rPr>
        <w:t>ին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հիմնական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դպրոցի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մարզադաշտի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, </w:t>
      </w:r>
      <w:r>
        <w:rPr>
          <w:rFonts w:ascii="GHEA Mariam" w:hAnsi="GHEA Mariam"/>
          <w:b/>
          <w:sz w:val="24"/>
          <w:szCs w:val="24"/>
        </w:rPr>
        <w:t>դահլիճի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վերանորոգում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և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մարզասարքերով</w:t>
      </w:r>
      <w:r w:rsidRPr="00B74E80">
        <w:rPr>
          <w:rFonts w:ascii="GHEA Mariam" w:hAnsi="GHEA Mariam"/>
          <w:b/>
          <w:sz w:val="24"/>
          <w:szCs w:val="24"/>
          <w:lang w:val="en-US"/>
        </w:rPr>
        <w:t xml:space="preserve"> </w:t>
      </w:r>
      <w:r>
        <w:rPr>
          <w:rFonts w:ascii="GHEA Mariam" w:hAnsi="GHEA Mariam"/>
          <w:b/>
          <w:sz w:val="24"/>
          <w:szCs w:val="24"/>
        </w:rPr>
        <w:t>համալրում</w:t>
      </w:r>
    </w:p>
    <w:p w:rsidR="00563C89" w:rsidRDefault="00563C89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41171" cy="1294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69" cy="13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155801" cy="12874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36" cy="12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28">
        <w:rPr>
          <w:rFonts w:ascii="GHEA Mariam" w:hAnsi="GHEA Mariam"/>
          <w:b/>
          <w:noProof/>
          <w:sz w:val="24"/>
          <w:szCs w:val="24"/>
          <w:lang w:eastAsia="ru-RU"/>
        </w:rPr>
        <w:drawing>
          <wp:inline distT="0" distB="0" distL="0" distR="0">
            <wp:extent cx="1236268" cy="130027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78" cy="13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80" w:rsidRPr="00563C89" w:rsidRDefault="00B74E80" w:rsidP="00563C89">
      <w:pPr>
        <w:pStyle w:val="ListParagraph"/>
        <w:ind w:left="360"/>
        <w:rPr>
          <w:rFonts w:ascii="GHEA Mariam" w:hAnsi="GHEA Mariam"/>
          <w:b/>
          <w:sz w:val="24"/>
          <w:szCs w:val="24"/>
          <w:lang w:val="en-US"/>
        </w:rPr>
      </w:pPr>
    </w:p>
    <w:p w:rsidR="008D1E3B" w:rsidRDefault="004E00B3" w:rsidP="00130758">
      <w:pPr>
        <w:pStyle w:val="ListParagraph"/>
        <w:numPr>
          <w:ilvl w:val="0"/>
          <w:numId w:val="2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Սպանդանոցի կառուցում</w:t>
      </w:r>
      <w:r w:rsidR="008D1E3B">
        <w:rPr>
          <w:rFonts w:ascii="GHEA Mariam" w:hAnsi="GHEA Mariam"/>
          <w:b/>
          <w:sz w:val="24"/>
          <w:szCs w:val="24"/>
        </w:rPr>
        <w:t>:</w:t>
      </w:r>
    </w:p>
    <w:p w:rsidR="00130758" w:rsidRPr="00961E21" w:rsidRDefault="00130758" w:rsidP="00961E21">
      <w:pPr>
        <w:ind w:left="360"/>
        <w:rPr>
          <w:rFonts w:ascii="GHEA Mariam" w:hAnsi="GHEA Mariam"/>
          <w:b/>
          <w:sz w:val="24"/>
          <w:szCs w:val="24"/>
        </w:rPr>
      </w:pPr>
    </w:p>
    <w:p w:rsidR="00B21BDD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8D1E3B" w:rsidRDefault="00483460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Հողօգտագործման բնագավառ</w:t>
      </w:r>
    </w:p>
    <w:p w:rsidR="00483460" w:rsidRDefault="00483460" w:rsidP="00130758">
      <w:pPr>
        <w:pStyle w:val="ListParagraph"/>
        <w:ind w:left="0" w:firstLine="360"/>
        <w:rPr>
          <w:rFonts w:ascii="GHEA Mariam" w:hAnsi="GHEA Mariam"/>
          <w:sz w:val="24"/>
          <w:szCs w:val="24"/>
        </w:rPr>
      </w:pPr>
    </w:p>
    <w:p w:rsidR="008D1E3B" w:rsidRDefault="00483460" w:rsidP="00130758">
      <w:pPr>
        <w:ind w:firstLine="360"/>
        <w:rPr>
          <w:rFonts w:ascii="GHEA Mariam" w:hAnsi="GHEA Mariam"/>
          <w:sz w:val="24"/>
          <w:szCs w:val="24"/>
        </w:rPr>
      </w:pPr>
      <w:r w:rsidRPr="00483460">
        <w:rPr>
          <w:rFonts w:ascii="GHEA Mariam" w:hAnsi="GHEA Mariam"/>
          <w:sz w:val="24"/>
          <w:szCs w:val="24"/>
        </w:rPr>
        <w:t xml:space="preserve">Վերահսկողություն է իրականացվել </w:t>
      </w:r>
      <w:r>
        <w:rPr>
          <w:rFonts w:ascii="GHEA Mariam" w:hAnsi="GHEA Mariam"/>
          <w:sz w:val="24"/>
          <w:szCs w:val="24"/>
        </w:rPr>
        <w:t>համայնքի վարչական սահմաններում գտնվող հողերի նպատակային օգտագործման, հողօգտագործողների կողմից հողային օրենսդրության պահանջների պահպանման նկատմամբ:</w:t>
      </w:r>
    </w:p>
    <w:p w:rsidR="00483460" w:rsidRDefault="00483460" w:rsidP="00130758">
      <w:pPr>
        <w:ind w:firstLine="360"/>
        <w:rPr>
          <w:rFonts w:ascii="GHEA Mariam" w:hAnsi="GHEA Mariam"/>
          <w:sz w:val="24"/>
          <w:szCs w:val="24"/>
        </w:rPr>
      </w:pPr>
    </w:p>
    <w:p w:rsidR="00483460" w:rsidRPr="00EA5023" w:rsidRDefault="00EA5023" w:rsidP="00130758">
      <w:pPr>
        <w:pStyle w:val="ListParagraph"/>
        <w:numPr>
          <w:ilvl w:val="0"/>
          <w:numId w:val="1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EA5023">
        <w:rPr>
          <w:rFonts w:ascii="GHEA Mariam" w:hAnsi="GHEA Mariam"/>
          <w:b/>
          <w:sz w:val="24"/>
          <w:szCs w:val="24"/>
        </w:rPr>
        <w:t>Առևտրի և ծառայությունների բնագավառ</w:t>
      </w:r>
    </w:p>
    <w:p w:rsidR="00B21BDD" w:rsidRPr="00996C29" w:rsidRDefault="00B21BDD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DA659F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</w:t>
      </w:r>
      <w:proofErr w:type="spellStart"/>
      <w:r w:rsidR="00145CCE">
        <w:rPr>
          <w:rFonts w:ascii="GHEA Mariam" w:hAnsi="GHEA Mariam"/>
          <w:sz w:val="24"/>
          <w:szCs w:val="24"/>
          <w:lang w:val="en-US"/>
        </w:rPr>
        <w:t>Տրամադրվելէո</w:t>
      </w:r>
      <w:proofErr w:type="spellEnd"/>
      <w:r w:rsidRPr="00EA5023">
        <w:rPr>
          <w:rFonts w:ascii="GHEA Mariam" w:hAnsi="GHEA Mariam"/>
          <w:sz w:val="24"/>
          <w:szCs w:val="24"/>
        </w:rPr>
        <w:t xml:space="preserve">գելից </w:t>
      </w:r>
      <w:r>
        <w:rPr>
          <w:rFonts w:ascii="GHEA Mariam" w:hAnsi="GHEA Mariam"/>
          <w:sz w:val="24"/>
          <w:szCs w:val="24"/>
        </w:rPr>
        <w:t xml:space="preserve">խմիչքների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ծխախոտի արտադրանքի վաճառքի, իսկ հանրային սննդի օբյեկտներում ո</w:t>
      </w:r>
      <w:r w:rsidRPr="00EA5023">
        <w:rPr>
          <w:rFonts w:ascii="GHEA Mariam" w:hAnsi="GHEA Mariam"/>
          <w:sz w:val="24"/>
          <w:szCs w:val="24"/>
        </w:rPr>
        <w:t xml:space="preserve">գելից </w:t>
      </w:r>
      <w:r>
        <w:rPr>
          <w:rFonts w:ascii="GHEA Mariam" w:hAnsi="GHEA Mariam"/>
          <w:sz w:val="24"/>
          <w:szCs w:val="24"/>
        </w:rPr>
        <w:t xml:space="preserve">խմիչքների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ծխախոտի արտադրանքի իրացման 3</w:t>
      </w:r>
      <w:r w:rsidR="00145CCE" w:rsidRPr="00145CCE">
        <w:rPr>
          <w:rFonts w:ascii="GHEA Mariam" w:hAnsi="GHEA Mariam"/>
          <w:sz w:val="24"/>
          <w:szCs w:val="24"/>
        </w:rPr>
        <w:t>9</w:t>
      </w:r>
      <w:r>
        <w:rPr>
          <w:rFonts w:ascii="GHEA Mariam" w:hAnsi="GHEA Mariam"/>
          <w:sz w:val="24"/>
          <w:szCs w:val="24"/>
        </w:rPr>
        <w:t xml:space="preserve"> թույլտվություն:</w:t>
      </w:r>
    </w:p>
    <w:p w:rsidR="00EA5023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*Հանրային սննդի կազմակերպման և իրացման 10 թույլտվություն:</w:t>
      </w:r>
    </w:p>
    <w:p w:rsidR="00EA5023" w:rsidRDefault="00EA5023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 </w:t>
      </w:r>
      <w:r w:rsidR="00C92EB6">
        <w:rPr>
          <w:rFonts w:ascii="GHEA Mariam" w:hAnsi="GHEA Mariam"/>
          <w:sz w:val="24"/>
          <w:szCs w:val="24"/>
        </w:rPr>
        <w:t>Զվարճանքի օբյեկտների ժամը 24.00-ից հետո աշխատելու 1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*Թանկարժեք մետաղներից պատրաստված իրերի առքուվաճառքի 3 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*Հեղուկ վառելիքի, սեղմված բնական կամ հեղուկացված նավթային գազերի մանրածախ առևտրի կետերում հեղուկ վառելիքի և </w:t>
      </w:r>
      <w:r w:rsidRPr="00EA5023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կամ</w:t>
      </w:r>
      <w:r w:rsidRPr="00EA5023">
        <w:rPr>
          <w:rFonts w:ascii="GHEA Mariam" w:hAnsi="GHEA Mariam"/>
          <w:sz w:val="24"/>
          <w:szCs w:val="24"/>
        </w:rPr>
        <w:t>)</w:t>
      </w:r>
      <w:r>
        <w:rPr>
          <w:rFonts w:ascii="GHEA Mariam" w:hAnsi="GHEA Mariam"/>
          <w:sz w:val="24"/>
          <w:szCs w:val="24"/>
        </w:rPr>
        <w:t xml:space="preserve"> սեղմված բնական կամ հեղուկացված նավթային գազերի և տեխնիկական հեղուկների վաճառքի 6 թույլտվություն:</w:t>
      </w:r>
    </w:p>
    <w:p w:rsid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* Խանութներում, կրպակներում տեխնիկական հեղուկների վաճառքի 3 թույլտվություն:</w:t>
      </w:r>
    </w:p>
    <w:p w:rsidR="00C92EB6" w:rsidRPr="00C92EB6" w:rsidRDefault="00C92EB6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*Թալին համայնքի խորհրդանշանները </w:t>
      </w:r>
      <w:r w:rsidRPr="00C92EB6">
        <w:rPr>
          <w:rFonts w:ascii="GHEA Mariam" w:hAnsi="GHEA Mariam"/>
          <w:sz w:val="24"/>
          <w:szCs w:val="24"/>
        </w:rPr>
        <w:t>(</w:t>
      </w:r>
      <w:r>
        <w:rPr>
          <w:rFonts w:ascii="GHEA Mariam" w:hAnsi="GHEA Mariam"/>
          <w:sz w:val="24"/>
          <w:szCs w:val="24"/>
        </w:rPr>
        <w:t>զինանշան, անվանում և այլն</w:t>
      </w:r>
      <w:r w:rsidRPr="00C92EB6">
        <w:rPr>
          <w:rFonts w:ascii="GHEA Mariam" w:hAnsi="GHEA Mariam"/>
          <w:sz w:val="24"/>
          <w:szCs w:val="24"/>
        </w:rPr>
        <w:t>)</w:t>
      </w:r>
      <w:r w:rsidR="007B3BEE">
        <w:rPr>
          <w:rFonts w:ascii="GHEA Mariam" w:hAnsi="GHEA Mariam"/>
          <w:sz w:val="24"/>
          <w:szCs w:val="24"/>
        </w:rPr>
        <w:t>որպես օրենքով գրանցված ապրանքային նշան, ապրանքների արտադրության, աշխատանքների կատարման, ծառայությունների մատուցման գործընթացներում օգտագործելու 1 թույլտվությույն:</w:t>
      </w:r>
    </w:p>
    <w:p w:rsidR="00DA659F" w:rsidRDefault="007B3BEE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*</w:t>
      </w:r>
      <w:r w:rsidRPr="007B3BEE">
        <w:rPr>
          <w:rFonts w:ascii="GHEA Mariam" w:hAnsi="GHEA Mariam"/>
          <w:sz w:val="24"/>
          <w:szCs w:val="24"/>
        </w:rPr>
        <w:t xml:space="preserve"> Արտաքին</w:t>
      </w:r>
      <w:r>
        <w:rPr>
          <w:rFonts w:ascii="GHEA Mariam" w:hAnsi="GHEA Mariam"/>
          <w:sz w:val="24"/>
          <w:szCs w:val="24"/>
        </w:rPr>
        <w:t xml:space="preserve"> գովազդ տեղադրելու 2 թույլտվություն:</w:t>
      </w:r>
    </w:p>
    <w:p w:rsidR="00130758" w:rsidRDefault="00130758" w:rsidP="00130758">
      <w:pPr>
        <w:ind w:firstLine="360"/>
        <w:rPr>
          <w:rFonts w:ascii="GHEA Mariam" w:hAnsi="GHEA Mariam"/>
          <w:sz w:val="24"/>
          <w:szCs w:val="24"/>
        </w:rPr>
      </w:pPr>
    </w:p>
    <w:p w:rsidR="007B3BEE" w:rsidRDefault="00F852A1" w:rsidP="00130758">
      <w:pPr>
        <w:ind w:firstLine="360"/>
        <w:rPr>
          <w:rFonts w:ascii="GHEA Mariam" w:hAnsi="GHEA Mariam"/>
          <w:b/>
          <w:sz w:val="24"/>
          <w:szCs w:val="24"/>
        </w:rPr>
      </w:pPr>
      <w:r>
        <w:rPr>
          <w:rFonts w:ascii="GHEA Mariam" w:hAnsi="GHEA Mariam"/>
          <w:b/>
          <w:sz w:val="24"/>
          <w:szCs w:val="24"/>
        </w:rPr>
        <w:t>9</w:t>
      </w:r>
      <w:r w:rsidR="007B3BEE" w:rsidRPr="007B3BEE">
        <w:rPr>
          <w:rFonts w:ascii="GHEA Mariam" w:hAnsi="GHEA Mariam"/>
          <w:b/>
          <w:sz w:val="24"/>
          <w:szCs w:val="24"/>
        </w:rPr>
        <w:t>.Կր</w:t>
      </w:r>
      <w:r w:rsidR="007B3BEE">
        <w:rPr>
          <w:rFonts w:ascii="GHEA Mariam" w:hAnsi="GHEA Mariam"/>
          <w:b/>
          <w:sz w:val="24"/>
          <w:szCs w:val="24"/>
        </w:rPr>
        <w:t>թության, մշակույթի</w:t>
      </w:r>
      <w:r>
        <w:rPr>
          <w:rFonts w:ascii="GHEA Mariam" w:hAnsi="GHEA Mariam"/>
          <w:b/>
          <w:sz w:val="24"/>
          <w:szCs w:val="24"/>
        </w:rPr>
        <w:t>, սպորտի և</w:t>
      </w:r>
      <w:r w:rsidR="007B3BEE">
        <w:rPr>
          <w:rFonts w:ascii="GHEA Mariam" w:hAnsi="GHEA Mariam"/>
          <w:b/>
          <w:sz w:val="24"/>
          <w:szCs w:val="24"/>
        </w:rPr>
        <w:t xml:space="preserve"> երիտասարդության հետ տարվող աշխատանքների բնագավառ</w:t>
      </w:r>
    </w:p>
    <w:p w:rsidR="007B3BEE" w:rsidRDefault="007B3BEE" w:rsidP="00130758">
      <w:pPr>
        <w:ind w:firstLine="360"/>
        <w:rPr>
          <w:rFonts w:ascii="GHEA Mariam" w:hAnsi="GHEA Mariam"/>
          <w:b/>
          <w:sz w:val="24"/>
          <w:szCs w:val="24"/>
        </w:rPr>
      </w:pPr>
    </w:p>
    <w:p w:rsidR="007B3BEE" w:rsidRDefault="007B3BEE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են համայնքի ենթակայության ՀՈԱԿ-ների նյութատեխնիկական բազայի թարմացման աշխատանքներ:</w:t>
      </w:r>
    </w:p>
    <w:p w:rsidR="007B3BEE" w:rsidRPr="00C766FF" w:rsidRDefault="00917A3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 xml:space="preserve">Կրթամշակույթային ՀՈԱԿ-ների կողմից ծառայություններ ստացողների ընդհանուր քանակը կազմում է </w:t>
      </w:r>
      <w:r w:rsidR="00C766FF" w:rsidRPr="00C766FF">
        <w:rPr>
          <w:rFonts w:ascii="GHEA Mariam" w:hAnsi="GHEA Mariam"/>
          <w:sz w:val="24"/>
          <w:szCs w:val="24"/>
        </w:rPr>
        <w:t>`</w:t>
      </w:r>
      <w:r w:rsidR="00F852A1">
        <w:rPr>
          <w:rFonts w:ascii="GHEA Mariam" w:hAnsi="GHEA Mariam"/>
          <w:sz w:val="24"/>
          <w:szCs w:val="24"/>
        </w:rPr>
        <w:t>500</w:t>
      </w:r>
      <w:r w:rsidR="00C766FF">
        <w:rPr>
          <w:rFonts w:ascii="GHEA Mariam" w:hAnsi="GHEA Mariam"/>
          <w:sz w:val="24"/>
          <w:szCs w:val="24"/>
        </w:rPr>
        <w:t>, որից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Երաժշտական դպրոց – 125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Մշակույթի կենտրոն – 120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Գեղարվեստի դպրոց – 99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Մանկապարտեզ – 126</w:t>
      </w:r>
    </w:p>
    <w:p w:rsidR="00F852A1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Մարզադպրոց - 30</w:t>
      </w:r>
    </w:p>
    <w:p w:rsidR="00C766FF" w:rsidRDefault="00C766FF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Կազմակերպվել ` մոտ 12 համաքաղաքային միջոցառում:</w:t>
      </w:r>
    </w:p>
    <w:p w:rsidR="00D22819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Աջակցություն է ցուցաբերվել կ</w:t>
      </w:r>
      <w:r w:rsidRPr="00F852A1">
        <w:rPr>
          <w:rFonts w:ascii="GHEA Mariam" w:hAnsi="GHEA Mariam"/>
          <w:sz w:val="24"/>
          <w:szCs w:val="24"/>
        </w:rPr>
        <w:t>րթության, մշակույթի</w:t>
      </w:r>
      <w:r>
        <w:rPr>
          <w:rFonts w:ascii="GHEA Mariam" w:hAnsi="GHEA Mariam"/>
          <w:sz w:val="24"/>
          <w:szCs w:val="24"/>
        </w:rPr>
        <w:t xml:space="preserve"> և</w:t>
      </w:r>
      <w:r w:rsidRPr="00F852A1">
        <w:rPr>
          <w:rFonts w:ascii="GHEA Mariam" w:hAnsi="GHEA Mariam"/>
          <w:sz w:val="24"/>
          <w:szCs w:val="24"/>
        </w:rPr>
        <w:t xml:space="preserve"> սպորտի</w:t>
      </w:r>
      <w:r>
        <w:rPr>
          <w:rFonts w:ascii="GHEA Mariam" w:hAnsi="GHEA Mariam"/>
          <w:sz w:val="24"/>
          <w:szCs w:val="24"/>
        </w:rPr>
        <w:t xml:space="preserve"> բնագավառում հաջողությունների հասած երտասարդներին, լավագույները պարգևատրվել են պատվոգրերով և նվերներով:</w:t>
      </w:r>
    </w:p>
    <w:p w:rsidR="00F852A1" w:rsidRDefault="00F852A1" w:rsidP="00130758">
      <w:pPr>
        <w:ind w:firstLine="360"/>
        <w:rPr>
          <w:rFonts w:ascii="GHEA Mariam" w:hAnsi="GHEA Mariam"/>
          <w:sz w:val="24"/>
          <w:szCs w:val="24"/>
        </w:rPr>
      </w:pPr>
    </w:p>
    <w:p w:rsidR="00F852A1" w:rsidRDefault="00F852A1" w:rsidP="00130758">
      <w:pPr>
        <w:pStyle w:val="ListParagraph"/>
        <w:numPr>
          <w:ilvl w:val="0"/>
          <w:numId w:val="3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F852A1">
        <w:rPr>
          <w:rFonts w:ascii="GHEA Mariam" w:hAnsi="GHEA Mariam" w:cs="Sylfaen"/>
          <w:b/>
          <w:sz w:val="24"/>
          <w:szCs w:val="24"/>
        </w:rPr>
        <w:t>Առողջապահության</w:t>
      </w:r>
      <w:r w:rsidRPr="00F852A1">
        <w:rPr>
          <w:rFonts w:ascii="GHEA Mariam" w:hAnsi="GHEA Mariam"/>
          <w:b/>
          <w:sz w:val="24"/>
          <w:szCs w:val="24"/>
        </w:rPr>
        <w:t xml:space="preserve"> բնագավառ</w:t>
      </w:r>
    </w:p>
    <w:p w:rsidR="00F852A1" w:rsidRDefault="00F852A1" w:rsidP="00130758">
      <w:pPr>
        <w:pStyle w:val="ListParagraph"/>
        <w:ind w:left="0" w:firstLine="360"/>
        <w:rPr>
          <w:rFonts w:ascii="GHEA Mariam" w:hAnsi="GHEA Mariam" w:cs="Sylfaen"/>
          <w:b/>
          <w:sz w:val="24"/>
          <w:szCs w:val="24"/>
        </w:rPr>
      </w:pPr>
    </w:p>
    <w:p w:rsidR="00F852A1" w:rsidRPr="00D36604" w:rsidRDefault="00F852A1" w:rsidP="00130758">
      <w:pPr>
        <w:ind w:firstLine="360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Թալին համայնքի և Լեհաստանի Նիսա քույր քաղաքի միջև կնքված</w:t>
      </w:r>
      <w:r w:rsidR="00130758">
        <w:rPr>
          <w:rFonts w:ascii="GHEA Mariam" w:hAnsi="GHEA Mariam"/>
          <w:sz w:val="24"/>
          <w:szCs w:val="24"/>
        </w:rPr>
        <w:t xml:space="preserve"> հուշագրի շրջանակում Թալինի բժշկական կենտրոնին տրամադրվել է շտապօգնության ավտոմեքենա և բազմապրոֆիլ բժշկական սարքավորումներ և գործիքներ:</w:t>
      </w:r>
    </w:p>
    <w:p w:rsidR="00B74E80" w:rsidRPr="00D36604" w:rsidRDefault="00B74E80" w:rsidP="00130758">
      <w:pPr>
        <w:ind w:firstLine="360"/>
        <w:rPr>
          <w:rFonts w:ascii="GHEA Mariam" w:hAnsi="GHEA Mariam"/>
          <w:sz w:val="24"/>
          <w:szCs w:val="24"/>
        </w:rPr>
      </w:pPr>
    </w:p>
    <w:p w:rsidR="00B74E80" w:rsidRPr="00D36604" w:rsidRDefault="00B74E80" w:rsidP="00130758">
      <w:pPr>
        <w:ind w:firstLine="360"/>
        <w:rPr>
          <w:rFonts w:ascii="GHEA Mariam" w:hAnsi="GHEA Mariam"/>
          <w:sz w:val="24"/>
          <w:szCs w:val="24"/>
        </w:rPr>
      </w:pPr>
    </w:p>
    <w:p w:rsidR="00130758" w:rsidRDefault="00130758" w:rsidP="00130758">
      <w:pPr>
        <w:ind w:firstLine="360"/>
        <w:rPr>
          <w:rFonts w:ascii="GHEA Mariam" w:hAnsi="GHEA Mariam"/>
          <w:sz w:val="24"/>
          <w:szCs w:val="24"/>
        </w:rPr>
      </w:pPr>
    </w:p>
    <w:p w:rsidR="00130758" w:rsidRPr="00961E21" w:rsidRDefault="00961E21" w:rsidP="00130758">
      <w:pPr>
        <w:pStyle w:val="ListParagraph"/>
        <w:numPr>
          <w:ilvl w:val="0"/>
          <w:numId w:val="3"/>
        </w:numPr>
        <w:ind w:left="0" w:firstLine="360"/>
        <w:rPr>
          <w:rFonts w:ascii="GHEA Mariam" w:hAnsi="GHEA Mariam"/>
          <w:b/>
          <w:sz w:val="24"/>
          <w:szCs w:val="24"/>
        </w:rPr>
      </w:pPr>
      <w:r w:rsidRPr="00961E21">
        <w:rPr>
          <w:rFonts w:ascii="GHEA Mariam" w:hAnsi="GHEA Mariam"/>
          <w:b/>
          <w:sz w:val="24"/>
          <w:szCs w:val="24"/>
        </w:rPr>
        <w:t>Սոցիալական պաշտպանության բնագավառ</w:t>
      </w:r>
    </w:p>
    <w:p w:rsidR="00F852A1" w:rsidRDefault="00F852A1" w:rsidP="00F852A1">
      <w:pPr>
        <w:pStyle w:val="ListParagraph"/>
        <w:rPr>
          <w:rFonts w:ascii="GHEA Mariam" w:hAnsi="GHEA Mariam"/>
          <w:sz w:val="24"/>
          <w:szCs w:val="24"/>
        </w:rPr>
      </w:pP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Համայնքի սոցիալապես անապահով ընտանիքներին, արցախյան ազատամարտի մասնակիցներին, զոհվածների ընտանիքներին, ապրիլյան քառօր</w:t>
      </w:r>
      <w:r w:rsidR="00211693">
        <w:rPr>
          <w:rFonts w:ascii="GHEA Mariam" w:hAnsi="GHEA Mariam"/>
          <w:sz w:val="24"/>
          <w:szCs w:val="24"/>
        </w:rPr>
        <w:t>յա</w:t>
      </w:r>
      <w:r>
        <w:rPr>
          <w:rFonts w:ascii="GHEA Mariam" w:hAnsi="GHEA Mariam"/>
          <w:sz w:val="24"/>
          <w:szCs w:val="24"/>
        </w:rPr>
        <w:t>ի մասնակիցներին` մասնավորապես 1</w:t>
      </w:r>
      <w:r w:rsidR="00D1442C">
        <w:rPr>
          <w:rFonts w:ascii="GHEA Mariam" w:hAnsi="GHEA Mariam"/>
          <w:sz w:val="24"/>
          <w:szCs w:val="24"/>
        </w:rPr>
        <w:t>2</w:t>
      </w:r>
      <w:r>
        <w:rPr>
          <w:rFonts w:ascii="GHEA Mariam" w:hAnsi="GHEA Mariam"/>
          <w:sz w:val="24"/>
          <w:szCs w:val="24"/>
        </w:rPr>
        <w:t>2 ընտանիք ստացել է դրամական օգնություն:</w:t>
      </w: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Սոցիալապես անապահով ընտանիքների 38 երեխայի &lt;&lt;Դիակոնիա&gt;&gt; բարեգործական հիմնադրամի աջակցությամբ տրվել է ամենամսյա սնունդ օգնություն:</w:t>
      </w:r>
    </w:p>
    <w:p w:rsidR="00961E21" w:rsidRDefault="00961E21" w:rsidP="00961E21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</w:p>
    <w:p w:rsidR="00961E21" w:rsidRDefault="00961E21" w:rsidP="00961E21">
      <w:pPr>
        <w:pStyle w:val="ListParagraph"/>
        <w:numPr>
          <w:ilvl w:val="0"/>
          <w:numId w:val="3"/>
        </w:numPr>
        <w:rPr>
          <w:rFonts w:ascii="GHEA Mariam" w:hAnsi="GHEA Mariam"/>
          <w:b/>
          <w:sz w:val="24"/>
          <w:szCs w:val="24"/>
        </w:rPr>
      </w:pPr>
      <w:r w:rsidRPr="005F1EED">
        <w:rPr>
          <w:rFonts w:ascii="GHEA Mariam" w:hAnsi="GHEA Mariam"/>
          <w:b/>
          <w:sz w:val="24"/>
          <w:szCs w:val="24"/>
        </w:rPr>
        <w:t>Գյուղատնտեսության բնագավառ</w:t>
      </w:r>
    </w:p>
    <w:p w:rsidR="005F1EED" w:rsidRDefault="005F1EED" w:rsidP="005F1EED">
      <w:pPr>
        <w:pStyle w:val="ListParagraph"/>
        <w:ind w:left="786"/>
        <w:rPr>
          <w:rFonts w:ascii="GHEA Mariam" w:hAnsi="GHEA Mariam"/>
          <w:b/>
          <w:sz w:val="24"/>
          <w:szCs w:val="24"/>
        </w:rPr>
      </w:pPr>
    </w:p>
    <w:p w:rsidR="005F1EED" w:rsidRDefault="005F1EED" w:rsidP="005F1EED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 w:rsidRPr="005F1EED">
        <w:rPr>
          <w:rFonts w:ascii="GHEA Mariam" w:hAnsi="GHEA Mariam"/>
          <w:sz w:val="24"/>
          <w:szCs w:val="24"/>
        </w:rPr>
        <w:t>Գյու</w:t>
      </w:r>
      <w:r>
        <w:rPr>
          <w:rFonts w:ascii="GHEA Mariam" w:hAnsi="GHEA Mariam"/>
          <w:sz w:val="24"/>
          <w:szCs w:val="24"/>
        </w:rPr>
        <w:t xml:space="preserve">ղատնտեսության նախարարության աջակցությամբ բնակչությանը ինքնարժեքից </w:t>
      </w:r>
      <w:r w:rsidR="00BA5CBC">
        <w:rPr>
          <w:rFonts w:ascii="GHEA Mariam" w:hAnsi="GHEA Mariam"/>
          <w:sz w:val="24"/>
          <w:szCs w:val="24"/>
        </w:rPr>
        <w:t>ցածր գնորով տրվել է սերմեր և պարարտանյութ:</w:t>
      </w:r>
    </w:p>
    <w:p w:rsidR="00BA5CBC" w:rsidRPr="005F1EED" w:rsidRDefault="00BA5CBC" w:rsidP="005F1EED">
      <w:pPr>
        <w:pStyle w:val="ListParagraph"/>
        <w:ind w:left="0" w:firstLine="426"/>
        <w:rPr>
          <w:rFonts w:ascii="GHEA Mariam" w:hAnsi="GHEA Mariam"/>
          <w:sz w:val="24"/>
          <w:szCs w:val="24"/>
        </w:rPr>
      </w:pPr>
      <w:r>
        <w:rPr>
          <w:rFonts w:ascii="GHEA Mariam" w:hAnsi="GHEA Mariam"/>
          <w:sz w:val="24"/>
          <w:szCs w:val="24"/>
        </w:rPr>
        <w:t>Իրականացվել է ընտանի կենդանիների հաշվառում, որի արդյուքի հիման վրա կատարվել է կենդանիների պատվաստում:</w:t>
      </w:r>
    </w:p>
    <w:p w:rsidR="00961E21" w:rsidRDefault="00961E21" w:rsidP="00961E21">
      <w:pPr>
        <w:pStyle w:val="ListParagraph"/>
        <w:ind w:left="786"/>
        <w:rPr>
          <w:rFonts w:ascii="GHEA Mariam" w:hAnsi="GHEA Mariam"/>
          <w:sz w:val="24"/>
          <w:szCs w:val="24"/>
        </w:rPr>
      </w:pPr>
    </w:p>
    <w:sectPr w:rsidR="00961E21" w:rsidSect="008E4262">
      <w:pgSz w:w="11906" w:h="16838"/>
      <w:pgMar w:top="568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C1E9A"/>
    <w:multiLevelType w:val="hybridMultilevel"/>
    <w:tmpl w:val="A5DA0ACA"/>
    <w:lvl w:ilvl="0" w:tplc="22BA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4748D"/>
    <w:multiLevelType w:val="hybridMultilevel"/>
    <w:tmpl w:val="F810119A"/>
    <w:lvl w:ilvl="0" w:tplc="C8E0E368">
      <w:start w:val="10"/>
      <w:numFmt w:val="decimal"/>
      <w:lvlText w:val="%1."/>
      <w:lvlJc w:val="left"/>
      <w:pPr>
        <w:ind w:left="786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D74C56"/>
    <w:multiLevelType w:val="hybridMultilevel"/>
    <w:tmpl w:val="8A041B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5CFE"/>
    <w:rsid w:val="00043842"/>
    <w:rsid w:val="00056CB9"/>
    <w:rsid w:val="00082354"/>
    <w:rsid w:val="000878CF"/>
    <w:rsid w:val="000A421C"/>
    <w:rsid w:val="000B1FFF"/>
    <w:rsid w:val="000E314F"/>
    <w:rsid w:val="000F70FC"/>
    <w:rsid w:val="00130758"/>
    <w:rsid w:val="001369CB"/>
    <w:rsid w:val="00144004"/>
    <w:rsid w:val="00145CCE"/>
    <w:rsid w:val="00151553"/>
    <w:rsid w:val="0015783D"/>
    <w:rsid w:val="00162B1C"/>
    <w:rsid w:val="001A6A50"/>
    <w:rsid w:val="001D1B28"/>
    <w:rsid w:val="00211693"/>
    <w:rsid w:val="00240D79"/>
    <w:rsid w:val="0028112B"/>
    <w:rsid w:val="00284401"/>
    <w:rsid w:val="002907AF"/>
    <w:rsid w:val="0029458E"/>
    <w:rsid w:val="002A6297"/>
    <w:rsid w:val="002C4933"/>
    <w:rsid w:val="0031020F"/>
    <w:rsid w:val="00357083"/>
    <w:rsid w:val="003A1EF3"/>
    <w:rsid w:val="003B3D88"/>
    <w:rsid w:val="003F6510"/>
    <w:rsid w:val="004038D0"/>
    <w:rsid w:val="00426CEE"/>
    <w:rsid w:val="004500E1"/>
    <w:rsid w:val="00473172"/>
    <w:rsid w:val="004825C5"/>
    <w:rsid w:val="00483460"/>
    <w:rsid w:val="004E00B3"/>
    <w:rsid w:val="004E4332"/>
    <w:rsid w:val="004F5CFE"/>
    <w:rsid w:val="00507969"/>
    <w:rsid w:val="00563C89"/>
    <w:rsid w:val="005E21A4"/>
    <w:rsid w:val="005F1EED"/>
    <w:rsid w:val="00625ACF"/>
    <w:rsid w:val="00744234"/>
    <w:rsid w:val="00797E8C"/>
    <w:rsid w:val="007A2903"/>
    <w:rsid w:val="007B3BEE"/>
    <w:rsid w:val="007B5F28"/>
    <w:rsid w:val="007D7B68"/>
    <w:rsid w:val="00805732"/>
    <w:rsid w:val="00821462"/>
    <w:rsid w:val="00822B76"/>
    <w:rsid w:val="00841D0F"/>
    <w:rsid w:val="00843A91"/>
    <w:rsid w:val="0087304E"/>
    <w:rsid w:val="00883FC9"/>
    <w:rsid w:val="008B2164"/>
    <w:rsid w:val="008D1E3B"/>
    <w:rsid w:val="008E4262"/>
    <w:rsid w:val="00907A92"/>
    <w:rsid w:val="00917A3F"/>
    <w:rsid w:val="00925B69"/>
    <w:rsid w:val="00954E21"/>
    <w:rsid w:val="00957968"/>
    <w:rsid w:val="00961E21"/>
    <w:rsid w:val="00996C29"/>
    <w:rsid w:val="009A1EDB"/>
    <w:rsid w:val="00A1668D"/>
    <w:rsid w:val="00A217E9"/>
    <w:rsid w:val="00A36241"/>
    <w:rsid w:val="00AC4354"/>
    <w:rsid w:val="00B123F0"/>
    <w:rsid w:val="00B21BDD"/>
    <w:rsid w:val="00B74E80"/>
    <w:rsid w:val="00BA5CBC"/>
    <w:rsid w:val="00BD17CD"/>
    <w:rsid w:val="00C12415"/>
    <w:rsid w:val="00C36DE9"/>
    <w:rsid w:val="00C766FF"/>
    <w:rsid w:val="00C92EB6"/>
    <w:rsid w:val="00CA3372"/>
    <w:rsid w:val="00CC0115"/>
    <w:rsid w:val="00D1442C"/>
    <w:rsid w:val="00D22819"/>
    <w:rsid w:val="00D36604"/>
    <w:rsid w:val="00D42C49"/>
    <w:rsid w:val="00D630A7"/>
    <w:rsid w:val="00D67EFC"/>
    <w:rsid w:val="00D72C80"/>
    <w:rsid w:val="00DA03F9"/>
    <w:rsid w:val="00DA659F"/>
    <w:rsid w:val="00DB5302"/>
    <w:rsid w:val="00DD749A"/>
    <w:rsid w:val="00E03ADF"/>
    <w:rsid w:val="00E54F64"/>
    <w:rsid w:val="00E6662B"/>
    <w:rsid w:val="00E8135D"/>
    <w:rsid w:val="00E901B0"/>
    <w:rsid w:val="00EA5023"/>
    <w:rsid w:val="00EB540D"/>
    <w:rsid w:val="00EF36E5"/>
    <w:rsid w:val="00F5005C"/>
    <w:rsid w:val="00F71486"/>
    <w:rsid w:val="00F7221C"/>
    <w:rsid w:val="00F75D09"/>
    <w:rsid w:val="00F852A1"/>
    <w:rsid w:val="00FA49BB"/>
    <w:rsid w:val="00FE4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2"/>
        <o:r id="V:Rule4" type="connector" idref="#_x0000_s1040"/>
        <o:r id="V:Rule5" type="connector" idref="#_x0000_s1034"/>
        <o:r id="V:Rule6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1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5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4F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0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liniqaxaqapetaran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0" baseline="0"/>
              <a:t>Համայնքի բյուջեյի կառուցվածքը</a:t>
            </a:r>
            <a:endParaRPr lang="en-US" sz="1200" b="1" i="0" baseline="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C2305-58C6-4AA5-B3DA-6DB2A804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complk</dc:creator>
  <cp:lastModifiedBy>p5</cp:lastModifiedBy>
  <cp:revision>58</cp:revision>
  <cp:lastPrinted>2019-01-22T12:24:00Z</cp:lastPrinted>
  <dcterms:created xsi:type="dcterms:W3CDTF">2019-01-09T11:19:00Z</dcterms:created>
  <dcterms:modified xsi:type="dcterms:W3CDTF">2019-02-07T09:30:00Z</dcterms:modified>
</cp:coreProperties>
</file>